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17" w:rsidRPr="00C12017" w:rsidRDefault="00C12017" w:rsidP="003656D0">
      <w:pPr>
        <w:keepNext/>
        <w:spacing w:after="0" w:line="360" w:lineRule="exact"/>
        <w:jc w:val="center"/>
        <w:outlineLvl w:val="5"/>
        <w:rPr>
          <w:rFonts w:ascii="RussianRail G Pro" w:eastAsia="Times New Roman" w:hAnsi="RussianRail G Pro" w:cs="Times New Roman"/>
          <w:sz w:val="28"/>
          <w:szCs w:val="28"/>
          <w:lang w:eastAsia="ru-RU"/>
        </w:rPr>
      </w:pPr>
      <w:r w:rsidRPr="00C12017">
        <w:rPr>
          <w:rFonts w:ascii="RussianRail G Pro" w:eastAsia="Times New Roman" w:hAnsi="RussianRail G Pro" w:cs="Times New Roman"/>
          <w:sz w:val="28"/>
          <w:szCs w:val="28"/>
          <w:lang w:eastAsia="ru-RU"/>
        </w:rPr>
        <w:t>ФИЛИАЛ ОАО «РЖД»</w:t>
      </w:r>
    </w:p>
    <w:p w:rsidR="00C12017" w:rsidRPr="00C12017" w:rsidRDefault="00D053F8" w:rsidP="003656D0">
      <w:pPr>
        <w:spacing w:after="0" w:line="360" w:lineRule="exact"/>
        <w:jc w:val="center"/>
        <w:rPr>
          <w:rFonts w:ascii="RussianRail G Pro" w:hAnsi="RussianRail G Pro" w:cs="Times New Roman"/>
          <w:sz w:val="28"/>
          <w:szCs w:val="28"/>
        </w:rPr>
      </w:pPr>
      <w:r>
        <w:rPr>
          <w:rFonts w:ascii="RussianRail G Pro" w:hAnsi="RussianRail G Pro" w:cs="Times New Roman"/>
          <w:sz w:val="28"/>
          <w:szCs w:val="28"/>
        </w:rPr>
        <w:t>ОКТЯБРЬСКАЯ ЖЕЛЕЗНАЯ ДОРОГА</w:t>
      </w:r>
    </w:p>
    <w:p w:rsidR="009B5C3E" w:rsidRPr="004415AC" w:rsidRDefault="00C12017" w:rsidP="003656D0">
      <w:pPr>
        <w:spacing w:after="480" w:line="360" w:lineRule="exact"/>
        <w:jc w:val="center"/>
        <w:rPr>
          <w:rFonts w:ascii="Times New Roman" w:hAnsi="Times New Roman" w:cs="Times New Roman"/>
          <w:b/>
          <w:spacing w:val="40"/>
          <w:sz w:val="28"/>
          <w:szCs w:val="28"/>
          <w:highlight w:val="yellow"/>
        </w:rPr>
      </w:pPr>
      <w:r w:rsidRPr="00C12017">
        <w:rPr>
          <w:rFonts w:ascii="RussianRail G Pro" w:hAnsi="RussianRail G Pro" w:cs="Times New Roman"/>
          <w:b/>
          <w:bCs/>
          <w:spacing w:val="40"/>
          <w:sz w:val="28"/>
          <w:szCs w:val="28"/>
        </w:rPr>
        <w:t>ТЕЛЕГРАММА</w:t>
      </w:r>
    </w:p>
    <w:p w:rsidR="00393A42" w:rsidRPr="00C12017" w:rsidRDefault="001445C7" w:rsidP="009B7F76">
      <w:pPr>
        <w:spacing w:after="0" w:line="240" w:lineRule="exact"/>
        <w:ind w:righ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НЗТЕР-1,2,3,4,5,6, </w:t>
      </w:r>
      <w:r w:rsidR="002D77EE">
        <w:rPr>
          <w:rFonts w:ascii="Times New Roman" w:hAnsi="Times New Roman" w:cs="Times New Roman"/>
          <w:sz w:val="28"/>
          <w:szCs w:val="28"/>
        </w:rPr>
        <w:t xml:space="preserve">Д, </w:t>
      </w:r>
      <w:r w:rsidR="00D053F8">
        <w:rPr>
          <w:rFonts w:ascii="Times New Roman" w:hAnsi="Times New Roman" w:cs="Times New Roman"/>
          <w:sz w:val="28"/>
          <w:szCs w:val="28"/>
        </w:rPr>
        <w:t xml:space="preserve">ДИ, </w:t>
      </w:r>
      <w:r w:rsidR="00393A42" w:rsidRPr="00C12017">
        <w:rPr>
          <w:rFonts w:ascii="Times New Roman" w:hAnsi="Times New Roman" w:cs="Times New Roman"/>
          <w:sz w:val="28"/>
          <w:szCs w:val="28"/>
        </w:rPr>
        <w:t>П</w:t>
      </w:r>
      <w:r w:rsidR="00F1679C" w:rsidRPr="00C12017">
        <w:rPr>
          <w:rFonts w:ascii="Times New Roman" w:hAnsi="Times New Roman" w:cs="Times New Roman"/>
          <w:sz w:val="28"/>
          <w:szCs w:val="28"/>
        </w:rPr>
        <w:t>,</w:t>
      </w:r>
      <w:r w:rsidR="00393A42" w:rsidRPr="00C12017">
        <w:rPr>
          <w:rFonts w:ascii="Times New Roman" w:hAnsi="Times New Roman" w:cs="Times New Roman"/>
          <w:sz w:val="28"/>
          <w:szCs w:val="28"/>
        </w:rPr>
        <w:t xml:space="preserve"> ДИЦУСИ, ДИЦДМ, </w:t>
      </w:r>
      <w:r w:rsidR="00B25DDD" w:rsidRPr="00C12017">
        <w:rPr>
          <w:rFonts w:ascii="Times New Roman" w:hAnsi="Times New Roman" w:cs="Times New Roman"/>
          <w:sz w:val="28"/>
          <w:szCs w:val="28"/>
        </w:rPr>
        <w:t>ДИЗТЕР-1,2,3,4,5,6,</w:t>
      </w:r>
      <w:r>
        <w:rPr>
          <w:rFonts w:ascii="Times New Roman" w:hAnsi="Times New Roman" w:cs="Times New Roman"/>
          <w:sz w:val="28"/>
          <w:szCs w:val="28"/>
        </w:rPr>
        <w:t xml:space="preserve"> ДПМ,</w:t>
      </w:r>
      <w:r w:rsidR="00234146">
        <w:rPr>
          <w:rFonts w:ascii="Times New Roman" w:hAnsi="Times New Roman" w:cs="Times New Roman"/>
          <w:sz w:val="28"/>
          <w:szCs w:val="28"/>
        </w:rPr>
        <w:t xml:space="preserve"> НТЭ</w:t>
      </w:r>
    </w:p>
    <w:p w:rsidR="00ED09B5" w:rsidRDefault="00393A42" w:rsidP="009B7F76">
      <w:pPr>
        <w:spacing w:after="0" w:line="240" w:lineRule="exact"/>
        <w:ind w:right="3969"/>
        <w:rPr>
          <w:rFonts w:ascii="Times New Roman" w:hAnsi="Times New Roman" w:cs="Times New Roman"/>
          <w:sz w:val="28"/>
          <w:szCs w:val="28"/>
        </w:rPr>
      </w:pPr>
      <w:r w:rsidRPr="00C12017">
        <w:rPr>
          <w:rFonts w:ascii="Times New Roman" w:hAnsi="Times New Roman" w:cs="Times New Roman"/>
          <w:sz w:val="28"/>
          <w:szCs w:val="28"/>
        </w:rPr>
        <w:t xml:space="preserve">всем ПЧ, </w:t>
      </w:r>
      <w:r w:rsidR="004415AC" w:rsidRPr="00C12017">
        <w:rPr>
          <w:rFonts w:ascii="Times New Roman" w:hAnsi="Times New Roman" w:cs="Times New Roman"/>
          <w:sz w:val="28"/>
          <w:szCs w:val="28"/>
        </w:rPr>
        <w:t xml:space="preserve">ИЧ, </w:t>
      </w:r>
      <w:r w:rsidR="00795DE9">
        <w:rPr>
          <w:rFonts w:ascii="Times New Roman" w:hAnsi="Times New Roman" w:cs="Times New Roman"/>
          <w:sz w:val="28"/>
          <w:szCs w:val="28"/>
        </w:rPr>
        <w:t>ОПЧ-1, ПЧ ИСС</w:t>
      </w:r>
      <w:r w:rsidR="00A37B17">
        <w:rPr>
          <w:rFonts w:ascii="Times New Roman" w:hAnsi="Times New Roman" w:cs="Times New Roman"/>
          <w:sz w:val="28"/>
          <w:szCs w:val="28"/>
        </w:rPr>
        <w:t>О</w:t>
      </w:r>
      <w:r w:rsidRPr="00C12017">
        <w:rPr>
          <w:rFonts w:ascii="Times New Roman" w:hAnsi="Times New Roman" w:cs="Times New Roman"/>
          <w:sz w:val="28"/>
          <w:szCs w:val="28"/>
        </w:rPr>
        <w:t>,</w:t>
      </w:r>
      <w:r w:rsidR="00A37B17">
        <w:rPr>
          <w:rFonts w:ascii="Times New Roman" w:hAnsi="Times New Roman" w:cs="Times New Roman"/>
          <w:sz w:val="28"/>
          <w:szCs w:val="28"/>
        </w:rPr>
        <w:t xml:space="preserve"> ПЧ-2 ИССО,</w:t>
      </w:r>
      <w:r w:rsidRPr="00C12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A42" w:rsidRPr="00C12017" w:rsidRDefault="00D053F8" w:rsidP="009B7F76">
      <w:pPr>
        <w:spacing w:after="0" w:line="240" w:lineRule="exact"/>
        <w:ind w:righ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НЗ-</w:t>
      </w:r>
      <w:r w:rsidR="009D0FB1" w:rsidRPr="00C12017">
        <w:rPr>
          <w:rFonts w:ascii="Times New Roman" w:hAnsi="Times New Roman" w:cs="Times New Roman"/>
          <w:sz w:val="28"/>
          <w:szCs w:val="28"/>
        </w:rPr>
        <w:t>РБ</w:t>
      </w:r>
      <w:r w:rsidR="00B25DDD" w:rsidRPr="00C12017">
        <w:rPr>
          <w:rFonts w:ascii="Times New Roman" w:hAnsi="Times New Roman" w:cs="Times New Roman"/>
          <w:sz w:val="28"/>
          <w:szCs w:val="28"/>
        </w:rPr>
        <w:t xml:space="preserve">, </w:t>
      </w:r>
      <w:r w:rsidR="001445C7">
        <w:rPr>
          <w:rFonts w:ascii="Times New Roman" w:hAnsi="Times New Roman" w:cs="Times New Roman"/>
          <w:sz w:val="28"/>
          <w:szCs w:val="28"/>
        </w:rPr>
        <w:t>О</w:t>
      </w:r>
      <w:r w:rsidR="00B25DDD" w:rsidRPr="00C12017">
        <w:rPr>
          <w:rFonts w:ascii="Times New Roman" w:hAnsi="Times New Roman" w:cs="Times New Roman"/>
          <w:sz w:val="28"/>
          <w:szCs w:val="28"/>
        </w:rPr>
        <w:t>ДРП</w:t>
      </w:r>
      <w:r w:rsidR="00234146">
        <w:rPr>
          <w:rFonts w:ascii="Times New Roman" w:hAnsi="Times New Roman" w:cs="Times New Roman"/>
          <w:sz w:val="28"/>
          <w:szCs w:val="28"/>
        </w:rPr>
        <w:t>, Т, СЗДОСС, ДМВ</w:t>
      </w:r>
    </w:p>
    <w:p w:rsidR="0063280A" w:rsidRPr="009B7F76" w:rsidRDefault="00393A42" w:rsidP="009B7F76">
      <w:pPr>
        <w:spacing w:before="48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F76">
        <w:rPr>
          <w:rFonts w:ascii="Times New Roman" w:hAnsi="Times New Roman" w:cs="Times New Roman"/>
          <w:sz w:val="28"/>
          <w:szCs w:val="28"/>
        </w:rPr>
        <w:t>На территории Октябрьской дороги</w:t>
      </w:r>
      <w:r w:rsidR="00CA7CE0" w:rsidRPr="009B7F76">
        <w:rPr>
          <w:rFonts w:ascii="Times New Roman" w:hAnsi="Times New Roman" w:cs="Times New Roman"/>
          <w:sz w:val="28"/>
          <w:szCs w:val="28"/>
        </w:rPr>
        <w:t xml:space="preserve"> </w:t>
      </w:r>
      <w:r w:rsidRPr="009B7F76">
        <w:rPr>
          <w:rFonts w:ascii="Times New Roman" w:hAnsi="Times New Roman" w:cs="Times New Roman"/>
          <w:sz w:val="28"/>
          <w:szCs w:val="28"/>
        </w:rPr>
        <w:t xml:space="preserve">долгосрочными прогнозами определена высокая вероятность повышения температуры воздуха </w:t>
      </w:r>
      <w:r w:rsidR="004C00F0" w:rsidRPr="009B7F76">
        <w:rPr>
          <w:rFonts w:ascii="Times New Roman" w:hAnsi="Times New Roman" w:cs="Times New Roman"/>
          <w:sz w:val="28"/>
          <w:szCs w:val="28"/>
        </w:rPr>
        <w:t>от 20</w:t>
      </w:r>
      <w:r w:rsidR="0052581D" w:rsidRPr="009B7F76">
        <w:rPr>
          <w:rFonts w:ascii="Times New Roman" w:hAnsi="Times New Roman" w:cs="Times New Roman"/>
          <w:sz w:val="28"/>
          <w:szCs w:val="28"/>
        </w:rPr>
        <w:t> </w:t>
      </w:r>
      <w:r w:rsidR="004C00F0" w:rsidRPr="009B7F76">
        <w:rPr>
          <w:rFonts w:ascii="Times New Roman" w:hAnsi="Times New Roman" w:cs="Times New Roman"/>
          <w:sz w:val="28"/>
          <w:szCs w:val="28"/>
        </w:rPr>
        <w:t>градусов</w:t>
      </w:r>
      <w:r w:rsidR="007B6351" w:rsidRPr="009B7F76">
        <w:rPr>
          <w:rFonts w:ascii="Times New Roman" w:hAnsi="Times New Roman" w:cs="Times New Roman"/>
          <w:sz w:val="28"/>
          <w:szCs w:val="28"/>
        </w:rPr>
        <w:t xml:space="preserve"> Цельсия</w:t>
      </w:r>
      <w:r w:rsidR="004C00F0" w:rsidRPr="009B7F76">
        <w:rPr>
          <w:rFonts w:ascii="Times New Roman" w:hAnsi="Times New Roman" w:cs="Times New Roman"/>
          <w:sz w:val="28"/>
          <w:szCs w:val="28"/>
        </w:rPr>
        <w:t xml:space="preserve"> и более.</w:t>
      </w:r>
      <w:r w:rsidR="007D6221" w:rsidRPr="009B7F76">
        <w:rPr>
          <w:rFonts w:ascii="Times New Roman" w:hAnsi="Times New Roman" w:cs="Times New Roman"/>
          <w:sz w:val="28"/>
          <w:szCs w:val="28"/>
        </w:rPr>
        <w:t xml:space="preserve"> Повышение температур </w:t>
      </w:r>
      <w:r w:rsidR="00D053F8" w:rsidRPr="009B7F76">
        <w:rPr>
          <w:rFonts w:ascii="Times New Roman" w:hAnsi="Times New Roman" w:cs="Times New Roman"/>
          <w:sz w:val="28"/>
          <w:szCs w:val="28"/>
        </w:rPr>
        <w:t>прогнозируется</w:t>
      </w:r>
      <w:r w:rsidR="00702686" w:rsidRPr="009B7F76">
        <w:rPr>
          <w:rFonts w:ascii="Times New Roman" w:hAnsi="Times New Roman" w:cs="Times New Roman"/>
          <w:sz w:val="28"/>
          <w:szCs w:val="28"/>
        </w:rPr>
        <w:t xml:space="preserve"> </w:t>
      </w:r>
      <w:r w:rsidR="007D6221" w:rsidRPr="009B7F76">
        <w:rPr>
          <w:rFonts w:ascii="Times New Roman" w:hAnsi="Times New Roman" w:cs="Times New Roman"/>
          <w:sz w:val="28"/>
          <w:szCs w:val="28"/>
        </w:rPr>
        <w:t>с</w:t>
      </w:r>
      <w:r w:rsidR="0052581D" w:rsidRPr="009B7F76">
        <w:rPr>
          <w:rFonts w:ascii="Times New Roman" w:hAnsi="Times New Roman" w:cs="Times New Roman"/>
          <w:sz w:val="28"/>
          <w:szCs w:val="28"/>
        </w:rPr>
        <w:t> </w:t>
      </w:r>
      <w:r w:rsidR="004C00F0" w:rsidRPr="009B7F76">
        <w:rPr>
          <w:rFonts w:ascii="Times New Roman" w:hAnsi="Times New Roman" w:cs="Times New Roman"/>
          <w:sz w:val="28"/>
          <w:szCs w:val="28"/>
        </w:rPr>
        <w:t>1</w:t>
      </w:r>
      <w:r w:rsidR="0052581D" w:rsidRPr="009B7F76">
        <w:rPr>
          <w:rFonts w:ascii="Times New Roman" w:hAnsi="Times New Roman" w:cs="Times New Roman"/>
          <w:sz w:val="28"/>
          <w:szCs w:val="28"/>
        </w:rPr>
        <w:t> </w:t>
      </w:r>
      <w:r w:rsidR="007D6221" w:rsidRPr="009B7F76">
        <w:rPr>
          <w:rFonts w:ascii="Times New Roman" w:hAnsi="Times New Roman" w:cs="Times New Roman"/>
          <w:sz w:val="28"/>
          <w:szCs w:val="28"/>
        </w:rPr>
        <w:t>мая</w:t>
      </w:r>
      <w:r w:rsidR="0052581D" w:rsidRPr="009B7F76">
        <w:rPr>
          <w:rFonts w:ascii="Times New Roman" w:hAnsi="Times New Roman" w:cs="Times New Roman"/>
          <w:sz w:val="28"/>
          <w:szCs w:val="28"/>
        </w:rPr>
        <w:t> </w:t>
      </w:r>
      <w:r w:rsidR="00702686" w:rsidRPr="009B7F76">
        <w:rPr>
          <w:rFonts w:ascii="Times New Roman" w:hAnsi="Times New Roman" w:cs="Times New Roman"/>
          <w:sz w:val="28"/>
          <w:szCs w:val="28"/>
        </w:rPr>
        <w:t>201</w:t>
      </w:r>
      <w:r w:rsidR="009B7F76">
        <w:rPr>
          <w:rFonts w:ascii="Times New Roman" w:hAnsi="Times New Roman" w:cs="Times New Roman"/>
          <w:sz w:val="28"/>
          <w:szCs w:val="28"/>
        </w:rPr>
        <w:t>8</w:t>
      </w:r>
      <w:r w:rsidR="001E30AE" w:rsidRPr="009B7F76">
        <w:rPr>
          <w:rFonts w:ascii="Times New Roman" w:hAnsi="Times New Roman" w:cs="Times New Roman"/>
          <w:sz w:val="28"/>
          <w:szCs w:val="28"/>
        </w:rPr>
        <w:t> </w:t>
      </w:r>
      <w:r w:rsidR="009B7F76">
        <w:rPr>
          <w:rFonts w:ascii="Times New Roman" w:hAnsi="Times New Roman" w:cs="Times New Roman"/>
          <w:sz w:val="28"/>
          <w:szCs w:val="28"/>
        </w:rPr>
        <w:t>г.</w:t>
      </w:r>
      <w:r w:rsidR="00702686" w:rsidRPr="009B7F76">
        <w:rPr>
          <w:rFonts w:ascii="Times New Roman" w:hAnsi="Times New Roman" w:cs="Times New Roman"/>
          <w:sz w:val="28"/>
          <w:szCs w:val="28"/>
        </w:rPr>
        <w:t xml:space="preserve"> </w:t>
      </w:r>
      <w:r w:rsidR="007D6221" w:rsidRPr="009B7F76">
        <w:rPr>
          <w:rFonts w:ascii="Times New Roman" w:hAnsi="Times New Roman" w:cs="Times New Roman"/>
          <w:sz w:val="28"/>
          <w:szCs w:val="28"/>
        </w:rPr>
        <w:t>на территор</w:t>
      </w:r>
      <w:r w:rsidR="004C00F0" w:rsidRPr="009B7F76">
        <w:rPr>
          <w:rFonts w:ascii="Times New Roman" w:hAnsi="Times New Roman" w:cs="Times New Roman"/>
          <w:sz w:val="28"/>
          <w:szCs w:val="28"/>
        </w:rPr>
        <w:t>ии Санкт-Петербург Витебского,</w:t>
      </w:r>
      <w:r w:rsidR="007D6221" w:rsidRPr="009B7F76">
        <w:rPr>
          <w:rFonts w:ascii="Times New Roman" w:hAnsi="Times New Roman" w:cs="Times New Roman"/>
          <w:sz w:val="28"/>
          <w:szCs w:val="28"/>
        </w:rPr>
        <w:t xml:space="preserve"> Волховстро</w:t>
      </w:r>
      <w:r w:rsidR="005C7839" w:rsidRPr="009B7F76">
        <w:rPr>
          <w:rFonts w:ascii="Times New Roman" w:hAnsi="Times New Roman" w:cs="Times New Roman"/>
          <w:sz w:val="28"/>
          <w:szCs w:val="28"/>
        </w:rPr>
        <w:t>е</w:t>
      </w:r>
      <w:r w:rsidR="007D6221" w:rsidRPr="009B7F76">
        <w:rPr>
          <w:rFonts w:ascii="Times New Roman" w:hAnsi="Times New Roman" w:cs="Times New Roman"/>
          <w:sz w:val="28"/>
          <w:szCs w:val="28"/>
        </w:rPr>
        <w:t>вского, Московского, Санкт-Петербургского</w:t>
      </w:r>
      <w:r w:rsidR="0063280A" w:rsidRPr="009B7F76">
        <w:rPr>
          <w:rFonts w:ascii="Times New Roman" w:hAnsi="Times New Roman" w:cs="Times New Roman"/>
          <w:sz w:val="28"/>
          <w:szCs w:val="28"/>
        </w:rPr>
        <w:t>,</w:t>
      </w:r>
      <w:r w:rsidR="00A75A18" w:rsidRPr="009B7F76">
        <w:rPr>
          <w:rFonts w:ascii="Times New Roman" w:hAnsi="Times New Roman" w:cs="Times New Roman"/>
          <w:sz w:val="28"/>
          <w:szCs w:val="28"/>
        </w:rPr>
        <w:t xml:space="preserve"> </w:t>
      </w:r>
      <w:r w:rsidR="004C00F0" w:rsidRPr="009B7F76">
        <w:rPr>
          <w:rFonts w:ascii="Times New Roman" w:hAnsi="Times New Roman" w:cs="Times New Roman"/>
          <w:sz w:val="28"/>
          <w:szCs w:val="28"/>
        </w:rPr>
        <w:t>Петрозаводского регионов.</w:t>
      </w:r>
      <w:r w:rsidR="004C00F0" w:rsidRPr="009B7F76">
        <w:rPr>
          <w:rFonts w:ascii="Times New Roman" w:hAnsi="Times New Roman" w:cs="Times New Roman"/>
          <w:bCs/>
          <w:sz w:val="28"/>
          <w:szCs w:val="28"/>
        </w:rPr>
        <w:t xml:space="preserve"> К середине мая температура на большей части дороги (за</w:t>
      </w:r>
      <w:r w:rsidR="004324A7" w:rsidRPr="009B7F76">
        <w:rPr>
          <w:rFonts w:ascii="Times New Roman" w:hAnsi="Times New Roman" w:cs="Times New Roman"/>
          <w:bCs/>
          <w:sz w:val="28"/>
          <w:szCs w:val="28"/>
        </w:rPr>
        <w:t> </w:t>
      </w:r>
      <w:r w:rsidR="004C00F0" w:rsidRPr="009B7F76">
        <w:rPr>
          <w:rFonts w:ascii="Times New Roman" w:hAnsi="Times New Roman" w:cs="Times New Roman"/>
          <w:bCs/>
          <w:sz w:val="28"/>
          <w:szCs w:val="28"/>
        </w:rPr>
        <w:t xml:space="preserve">исключением Мурманского региона) достигнет </w:t>
      </w:r>
      <w:r w:rsidR="00A75A18" w:rsidRPr="009B7F76">
        <w:rPr>
          <w:rFonts w:ascii="Times New Roman" w:hAnsi="Times New Roman" w:cs="Times New Roman"/>
          <w:bCs/>
          <w:sz w:val="28"/>
          <w:szCs w:val="28"/>
        </w:rPr>
        <w:t>24-2</w:t>
      </w:r>
      <w:r w:rsidR="00702686" w:rsidRPr="009B7F76">
        <w:rPr>
          <w:rFonts w:ascii="Times New Roman" w:hAnsi="Times New Roman" w:cs="Times New Roman"/>
          <w:bCs/>
          <w:sz w:val="28"/>
          <w:szCs w:val="28"/>
        </w:rPr>
        <w:t xml:space="preserve">6 градусов Цельсия и более - </w:t>
      </w:r>
      <w:r w:rsidR="004C00F0" w:rsidRPr="009B7F76">
        <w:rPr>
          <w:rFonts w:ascii="Times New Roman" w:hAnsi="Times New Roman" w:cs="Times New Roman"/>
          <w:bCs/>
          <w:sz w:val="28"/>
          <w:szCs w:val="28"/>
        </w:rPr>
        <w:t>на южной половине дороги.</w:t>
      </w:r>
    </w:p>
    <w:p w:rsidR="002D0AE8" w:rsidRPr="009B7F76" w:rsidRDefault="002D0AE8" w:rsidP="009B7F7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F76">
        <w:rPr>
          <w:rFonts w:ascii="Times New Roman" w:hAnsi="Times New Roman" w:cs="Times New Roman"/>
          <w:sz w:val="28"/>
          <w:szCs w:val="28"/>
        </w:rPr>
        <w:t xml:space="preserve">В 2014 году на Московской железной дороге из-за нарушения технологии производства работ в период высоких температур произошел выброс пути, в результате которого на 69 км </w:t>
      </w:r>
      <w:proofErr w:type="spellStart"/>
      <w:r w:rsidRPr="009B7F76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9B7F76">
        <w:rPr>
          <w:rFonts w:ascii="Times New Roman" w:hAnsi="Times New Roman" w:cs="Times New Roman"/>
          <w:sz w:val="28"/>
          <w:szCs w:val="28"/>
        </w:rPr>
        <w:t xml:space="preserve"> 2 перегон Нара – Бекасово-1, допущен сход </w:t>
      </w:r>
      <w:r w:rsidR="00FE0DD5" w:rsidRPr="009B7F76">
        <w:rPr>
          <w:rFonts w:ascii="Times New Roman" w:hAnsi="Times New Roman" w:cs="Times New Roman"/>
          <w:sz w:val="28"/>
          <w:szCs w:val="28"/>
        </w:rPr>
        <w:t xml:space="preserve"> </w:t>
      </w:r>
      <w:r w:rsidRPr="009B7F76">
        <w:rPr>
          <w:rFonts w:ascii="Times New Roman" w:hAnsi="Times New Roman" w:cs="Times New Roman"/>
          <w:sz w:val="28"/>
          <w:szCs w:val="28"/>
        </w:rPr>
        <w:t>15-</w:t>
      </w:r>
      <w:r w:rsidR="00FE0DD5" w:rsidRPr="009B7F76">
        <w:rPr>
          <w:rFonts w:ascii="Times New Roman" w:hAnsi="Times New Roman" w:cs="Times New Roman"/>
          <w:sz w:val="28"/>
          <w:szCs w:val="28"/>
        </w:rPr>
        <w:t>т</w:t>
      </w:r>
      <w:r w:rsidRPr="009B7F76">
        <w:rPr>
          <w:rFonts w:ascii="Times New Roman" w:hAnsi="Times New Roman" w:cs="Times New Roman"/>
          <w:sz w:val="28"/>
          <w:szCs w:val="28"/>
        </w:rPr>
        <w:t>и вагонов в грузовом поезде № 1484 с последующим боковым столкновением с встречным поездом № 341 сообщением Москва – Кишинев,</w:t>
      </w:r>
      <w:r w:rsidR="00CA7CE0" w:rsidRPr="009B7F76">
        <w:rPr>
          <w:rFonts w:ascii="Times New Roman" w:hAnsi="Times New Roman" w:cs="Times New Roman"/>
          <w:sz w:val="28"/>
          <w:szCs w:val="28"/>
        </w:rPr>
        <w:t xml:space="preserve"> </w:t>
      </w:r>
      <w:r w:rsidRPr="009B7F76">
        <w:rPr>
          <w:rFonts w:ascii="Times New Roman" w:hAnsi="Times New Roman" w:cs="Times New Roman"/>
          <w:sz w:val="28"/>
          <w:szCs w:val="28"/>
        </w:rPr>
        <w:t xml:space="preserve">смертельно </w:t>
      </w:r>
      <w:proofErr w:type="gramStart"/>
      <w:r w:rsidRPr="009B7F76">
        <w:rPr>
          <w:rFonts w:ascii="Times New Roman" w:hAnsi="Times New Roman" w:cs="Times New Roman"/>
          <w:sz w:val="28"/>
          <w:szCs w:val="28"/>
        </w:rPr>
        <w:t>травмированы</w:t>
      </w:r>
      <w:proofErr w:type="gramEnd"/>
      <w:r w:rsidRPr="009B7F76">
        <w:rPr>
          <w:rFonts w:ascii="Times New Roman" w:hAnsi="Times New Roman" w:cs="Times New Roman"/>
          <w:sz w:val="28"/>
          <w:szCs w:val="28"/>
        </w:rPr>
        <w:t xml:space="preserve"> 6 пассажиров,</w:t>
      </w:r>
      <w:r w:rsidR="00086101" w:rsidRPr="009B7F76">
        <w:rPr>
          <w:rFonts w:ascii="Times New Roman" w:hAnsi="Times New Roman" w:cs="Times New Roman"/>
          <w:sz w:val="28"/>
          <w:szCs w:val="28"/>
        </w:rPr>
        <w:t xml:space="preserve"> 24 человека госпитализированы.</w:t>
      </w:r>
    </w:p>
    <w:p w:rsidR="002D0AE8" w:rsidRPr="009B7F76" w:rsidRDefault="00336E10" w:rsidP="009B7F7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F76">
        <w:rPr>
          <w:rFonts w:ascii="Times New Roman" w:hAnsi="Times New Roman" w:cs="Times New Roman"/>
          <w:sz w:val="28"/>
          <w:szCs w:val="28"/>
        </w:rPr>
        <w:t>В</w:t>
      </w:r>
      <w:r w:rsidR="002D0AE8" w:rsidRPr="009B7F76">
        <w:rPr>
          <w:rFonts w:ascii="Times New Roman" w:hAnsi="Times New Roman" w:cs="Times New Roman"/>
          <w:sz w:val="28"/>
          <w:szCs w:val="28"/>
        </w:rPr>
        <w:t xml:space="preserve"> связи с наступлением </w:t>
      </w:r>
      <w:r w:rsidR="00ED09B5">
        <w:rPr>
          <w:rFonts w:ascii="Times New Roman" w:hAnsi="Times New Roman" w:cs="Times New Roman"/>
          <w:sz w:val="28"/>
          <w:szCs w:val="28"/>
        </w:rPr>
        <w:t>сезонного</w:t>
      </w:r>
      <w:r w:rsidR="002D0AE8" w:rsidRPr="009B7F76">
        <w:rPr>
          <w:rFonts w:ascii="Times New Roman" w:hAnsi="Times New Roman" w:cs="Times New Roman"/>
          <w:sz w:val="28"/>
          <w:szCs w:val="28"/>
        </w:rPr>
        <w:t xml:space="preserve"> периода с высокими температурами воздуха на всем полигоне Октябрьской железной дороги для организации стабильной безопасной и безаварийной работы в указанный период </w:t>
      </w:r>
      <w:r w:rsidR="00D053F8" w:rsidRPr="009B7F76">
        <w:rPr>
          <w:rFonts w:ascii="Times New Roman" w:hAnsi="Times New Roman" w:cs="Times New Roman"/>
          <w:sz w:val="28"/>
          <w:szCs w:val="28"/>
        </w:rPr>
        <w:t>обязываю</w:t>
      </w:r>
      <w:r w:rsidR="002D0AE8" w:rsidRPr="009B7F76">
        <w:rPr>
          <w:rFonts w:ascii="Times New Roman" w:hAnsi="Times New Roman" w:cs="Times New Roman"/>
          <w:sz w:val="28"/>
          <w:szCs w:val="28"/>
        </w:rPr>
        <w:t>:</w:t>
      </w:r>
    </w:p>
    <w:p w:rsidR="009D0FB1" w:rsidRPr="009B7F76" w:rsidRDefault="008464A5" w:rsidP="009B7F76">
      <w:pPr>
        <w:pStyle w:val="a6"/>
        <w:numPr>
          <w:ilvl w:val="0"/>
          <w:numId w:val="1"/>
        </w:numPr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9B7F76">
        <w:rPr>
          <w:sz w:val="28"/>
          <w:szCs w:val="28"/>
        </w:rPr>
        <w:t xml:space="preserve">Всех ПЧ, </w:t>
      </w:r>
      <w:r w:rsidR="006F089C" w:rsidRPr="009B7F76">
        <w:rPr>
          <w:sz w:val="28"/>
          <w:szCs w:val="28"/>
        </w:rPr>
        <w:t xml:space="preserve">ИЧ, </w:t>
      </w:r>
      <w:r w:rsidRPr="009B7F76">
        <w:rPr>
          <w:sz w:val="28"/>
          <w:szCs w:val="28"/>
        </w:rPr>
        <w:t>ОПЧ-1</w:t>
      </w:r>
      <w:r w:rsidR="00EF586B" w:rsidRPr="009B7F76">
        <w:rPr>
          <w:sz w:val="28"/>
          <w:szCs w:val="28"/>
        </w:rPr>
        <w:t xml:space="preserve"> для подготовки пути к работе в период повышенных температур организовать</w:t>
      </w:r>
      <w:r w:rsidRPr="009B7F76">
        <w:rPr>
          <w:sz w:val="28"/>
          <w:szCs w:val="28"/>
        </w:rPr>
        <w:t>:</w:t>
      </w:r>
    </w:p>
    <w:p w:rsidR="000C6040" w:rsidRDefault="00234146" w:rsidP="000C6040">
      <w:pPr>
        <w:pStyle w:val="a6"/>
        <w:numPr>
          <w:ilvl w:val="1"/>
          <w:numId w:val="1"/>
        </w:numPr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86693B">
        <w:rPr>
          <w:sz w:val="28"/>
          <w:szCs w:val="28"/>
        </w:rPr>
        <w:t xml:space="preserve">в срок до 1 мая 2018 г. </w:t>
      </w:r>
      <w:r w:rsidR="00FE0DD5" w:rsidRPr="009B7F76">
        <w:rPr>
          <w:sz w:val="28"/>
          <w:szCs w:val="28"/>
        </w:rPr>
        <w:t>п</w:t>
      </w:r>
      <w:r w:rsidR="008464A5" w:rsidRPr="009B7F76">
        <w:rPr>
          <w:sz w:val="28"/>
          <w:szCs w:val="28"/>
        </w:rPr>
        <w:t xml:space="preserve">ровести внеплановый инструктаж диспетчеров дистанций по требованиям «Инструкции по устройству, укладке, содержанию и ремонту бесстыкового пути», утвержденной распоряжением ОАО «РЖД» от </w:t>
      </w:r>
      <w:r w:rsidR="009B7F76">
        <w:rPr>
          <w:sz w:val="28"/>
          <w:szCs w:val="28"/>
        </w:rPr>
        <w:t>14</w:t>
      </w:r>
      <w:r w:rsidR="008464A5" w:rsidRPr="009B7F76">
        <w:rPr>
          <w:sz w:val="28"/>
          <w:szCs w:val="28"/>
        </w:rPr>
        <w:t xml:space="preserve"> декабря 201</w:t>
      </w:r>
      <w:r w:rsidR="009B7F76">
        <w:rPr>
          <w:sz w:val="28"/>
          <w:szCs w:val="28"/>
        </w:rPr>
        <w:t>6</w:t>
      </w:r>
      <w:r w:rsidR="008464A5" w:rsidRPr="009B7F76">
        <w:rPr>
          <w:sz w:val="28"/>
          <w:szCs w:val="28"/>
        </w:rPr>
        <w:t xml:space="preserve"> г</w:t>
      </w:r>
      <w:r w:rsidR="00A078EB" w:rsidRPr="009B7F76">
        <w:rPr>
          <w:sz w:val="28"/>
          <w:szCs w:val="28"/>
        </w:rPr>
        <w:t>.</w:t>
      </w:r>
      <w:r w:rsidR="008464A5" w:rsidRPr="009B7F76">
        <w:rPr>
          <w:sz w:val="28"/>
          <w:szCs w:val="28"/>
        </w:rPr>
        <w:t xml:space="preserve"> </w:t>
      </w:r>
      <w:r w:rsidR="00A078EB" w:rsidRPr="009B7F76">
        <w:rPr>
          <w:sz w:val="28"/>
          <w:szCs w:val="28"/>
        </w:rPr>
        <w:t>№</w:t>
      </w:r>
      <w:r w:rsidR="009B7F76">
        <w:rPr>
          <w:sz w:val="28"/>
          <w:szCs w:val="28"/>
        </w:rPr>
        <w:t>2544/</w:t>
      </w:r>
      <w:proofErr w:type="spellStart"/>
      <w:proofErr w:type="gramStart"/>
      <w:r w:rsidR="008464A5" w:rsidRPr="009B7F76">
        <w:rPr>
          <w:sz w:val="28"/>
          <w:szCs w:val="28"/>
        </w:rPr>
        <w:t>р</w:t>
      </w:r>
      <w:proofErr w:type="spellEnd"/>
      <w:proofErr w:type="gramEnd"/>
      <w:r w:rsidR="008464A5" w:rsidRPr="009B7F76">
        <w:rPr>
          <w:sz w:val="28"/>
          <w:szCs w:val="28"/>
        </w:rPr>
        <w:t xml:space="preserve"> глава 4.4</w:t>
      </w:r>
      <w:r w:rsidR="00CA7CE0" w:rsidRPr="009B7F76">
        <w:rPr>
          <w:sz w:val="28"/>
          <w:szCs w:val="28"/>
        </w:rPr>
        <w:t xml:space="preserve"> </w:t>
      </w:r>
      <w:r w:rsidR="008464A5" w:rsidRPr="009B7F76">
        <w:rPr>
          <w:sz w:val="28"/>
          <w:szCs w:val="28"/>
        </w:rPr>
        <w:t>«Особенности выполнения ремонтно-путевых работ на бесстыковом пути с применением путевых машин» табл. 4.</w:t>
      </w:r>
      <w:r w:rsidR="009B7F76">
        <w:rPr>
          <w:sz w:val="28"/>
          <w:szCs w:val="28"/>
        </w:rPr>
        <w:t>2</w:t>
      </w:r>
      <w:r w:rsidR="008464A5" w:rsidRPr="009B7F76">
        <w:rPr>
          <w:sz w:val="28"/>
          <w:szCs w:val="28"/>
        </w:rPr>
        <w:t>. «Допускаемые изменения температуры рельсовых плетей при работе путевых машин».</w:t>
      </w:r>
      <w:r w:rsidR="00A70257" w:rsidRPr="009B7F76">
        <w:rPr>
          <w:sz w:val="28"/>
          <w:szCs w:val="28"/>
        </w:rPr>
        <w:t xml:space="preserve"> Т</w:t>
      </w:r>
      <w:r w:rsidR="008464A5" w:rsidRPr="009B7F76">
        <w:rPr>
          <w:sz w:val="28"/>
          <w:szCs w:val="28"/>
        </w:rPr>
        <w:t>аблицу 4.</w:t>
      </w:r>
      <w:r w:rsidR="009B7F76">
        <w:rPr>
          <w:sz w:val="28"/>
          <w:szCs w:val="28"/>
        </w:rPr>
        <w:t>2</w:t>
      </w:r>
      <w:r w:rsidR="008464A5" w:rsidRPr="009B7F76">
        <w:rPr>
          <w:sz w:val="28"/>
          <w:szCs w:val="28"/>
        </w:rPr>
        <w:t xml:space="preserve">. распечатать и вывесить у диспетчеров </w:t>
      </w:r>
      <w:r w:rsidR="006A2B64" w:rsidRPr="009B7F76">
        <w:rPr>
          <w:sz w:val="28"/>
          <w:szCs w:val="28"/>
        </w:rPr>
        <w:t xml:space="preserve">дистанции </w:t>
      </w:r>
      <w:r w:rsidR="008464A5" w:rsidRPr="009B7F76">
        <w:rPr>
          <w:sz w:val="28"/>
          <w:szCs w:val="28"/>
        </w:rPr>
        <w:t xml:space="preserve">для постоянного </w:t>
      </w:r>
      <w:proofErr w:type="gramStart"/>
      <w:r w:rsidR="008464A5" w:rsidRPr="009B7F76">
        <w:rPr>
          <w:sz w:val="28"/>
          <w:szCs w:val="28"/>
        </w:rPr>
        <w:t>контроля за</w:t>
      </w:r>
      <w:proofErr w:type="gramEnd"/>
      <w:r w:rsidR="008464A5" w:rsidRPr="009B7F76">
        <w:rPr>
          <w:sz w:val="28"/>
          <w:szCs w:val="28"/>
        </w:rPr>
        <w:t xml:space="preserve"> путевыми работами по дистанции пути</w:t>
      </w:r>
      <w:r w:rsidR="002217A6" w:rsidRPr="009B7F76">
        <w:rPr>
          <w:sz w:val="28"/>
          <w:szCs w:val="28"/>
        </w:rPr>
        <w:t>;</w:t>
      </w:r>
    </w:p>
    <w:p w:rsidR="00EF586B" w:rsidRPr="0086693B" w:rsidRDefault="00EF586B" w:rsidP="000C6040">
      <w:pPr>
        <w:pStyle w:val="a6"/>
        <w:numPr>
          <w:ilvl w:val="1"/>
          <w:numId w:val="1"/>
        </w:numPr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86693B">
        <w:rPr>
          <w:sz w:val="28"/>
          <w:szCs w:val="28"/>
        </w:rPr>
        <w:t xml:space="preserve">в срок до </w:t>
      </w:r>
      <w:r w:rsidR="006D6210" w:rsidRPr="0086693B">
        <w:rPr>
          <w:sz w:val="28"/>
          <w:szCs w:val="28"/>
        </w:rPr>
        <w:t>1</w:t>
      </w:r>
      <w:r w:rsidRPr="0086693B">
        <w:rPr>
          <w:sz w:val="28"/>
          <w:szCs w:val="28"/>
        </w:rPr>
        <w:t xml:space="preserve"> мая 201</w:t>
      </w:r>
      <w:r w:rsidR="006D6210" w:rsidRPr="0086693B">
        <w:rPr>
          <w:sz w:val="28"/>
          <w:szCs w:val="28"/>
        </w:rPr>
        <w:t>8</w:t>
      </w:r>
      <w:r w:rsidRPr="0086693B">
        <w:rPr>
          <w:sz w:val="28"/>
          <w:szCs w:val="28"/>
        </w:rPr>
        <w:t xml:space="preserve"> г. повторно изучить требования Указания МПС РФ от 13</w:t>
      </w:r>
      <w:r w:rsidR="000C6040" w:rsidRPr="0086693B">
        <w:rPr>
          <w:sz w:val="28"/>
          <w:szCs w:val="28"/>
        </w:rPr>
        <w:t xml:space="preserve"> июля </w:t>
      </w:r>
      <w:r w:rsidRPr="0086693B">
        <w:rPr>
          <w:sz w:val="28"/>
          <w:szCs w:val="28"/>
        </w:rPr>
        <w:t>2000</w:t>
      </w:r>
      <w:r w:rsidR="000C6040" w:rsidRPr="0086693B">
        <w:rPr>
          <w:sz w:val="28"/>
          <w:szCs w:val="28"/>
        </w:rPr>
        <w:t xml:space="preserve"> г. </w:t>
      </w:r>
      <w:r w:rsidRPr="0086693B">
        <w:rPr>
          <w:sz w:val="28"/>
          <w:szCs w:val="28"/>
        </w:rPr>
        <w:t xml:space="preserve">№С-2023у в части обеспечения ежедневного </w:t>
      </w:r>
      <w:proofErr w:type="gramStart"/>
      <w:r w:rsidRPr="0086693B">
        <w:rPr>
          <w:sz w:val="28"/>
          <w:szCs w:val="28"/>
        </w:rPr>
        <w:t>контроля за</w:t>
      </w:r>
      <w:proofErr w:type="gramEnd"/>
      <w:r w:rsidRPr="0086693B">
        <w:rPr>
          <w:sz w:val="28"/>
          <w:szCs w:val="28"/>
        </w:rPr>
        <w:t xml:space="preserve"> состоянием пути на участках с глубокой очисткой щебня </w:t>
      </w:r>
      <w:r w:rsidR="000C6040" w:rsidRPr="0086693B">
        <w:rPr>
          <w:sz w:val="28"/>
          <w:szCs w:val="28"/>
        </w:rPr>
        <w:t xml:space="preserve">и в местах разрядки путевых машин </w:t>
      </w:r>
      <w:r w:rsidRPr="0086693B">
        <w:rPr>
          <w:sz w:val="28"/>
          <w:szCs w:val="28"/>
        </w:rPr>
        <w:t>на период полной стабилизации балластной призмы;</w:t>
      </w:r>
    </w:p>
    <w:p w:rsidR="008464A5" w:rsidRPr="009B7F76" w:rsidRDefault="00234146" w:rsidP="000C6040">
      <w:pPr>
        <w:pStyle w:val="a6"/>
        <w:numPr>
          <w:ilvl w:val="1"/>
          <w:numId w:val="1"/>
        </w:numPr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86693B">
        <w:rPr>
          <w:sz w:val="28"/>
          <w:szCs w:val="28"/>
        </w:rPr>
        <w:lastRenderedPageBreak/>
        <w:t xml:space="preserve">в срок до 1 мая 2018 г. </w:t>
      </w:r>
      <w:r w:rsidR="00FE0DD5" w:rsidRPr="009B7F76">
        <w:rPr>
          <w:sz w:val="28"/>
          <w:szCs w:val="28"/>
        </w:rPr>
        <w:t>п</w:t>
      </w:r>
      <w:r w:rsidR="008464A5" w:rsidRPr="009B7F76">
        <w:rPr>
          <w:sz w:val="28"/>
          <w:szCs w:val="28"/>
        </w:rPr>
        <w:t xml:space="preserve">ровести инструктаж </w:t>
      </w:r>
      <w:r w:rsidR="000F74FF" w:rsidRPr="009B7F76">
        <w:rPr>
          <w:sz w:val="28"/>
          <w:szCs w:val="28"/>
        </w:rPr>
        <w:t>контролерам по состоянию железнодорожного пути</w:t>
      </w:r>
      <w:r w:rsidR="008464A5" w:rsidRPr="009B7F76">
        <w:rPr>
          <w:sz w:val="28"/>
          <w:szCs w:val="28"/>
        </w:rPr>
        <w:t xml:space="preserve"> методам выявления подвижек по маячным шпалам и</w:t>
      </w:r>
      <w:r w:rsidR="00F459FB" w:rsidRPr="009B7F76">
        <w:rPr>
          <w:sz w:val="28"/>
          <w:szCs w:val="28"/>
        </w:rPr>
        <w:t xml:space="preserve"> поперечным створам</w:t>
      </w:r>
      <w:r w:rsidR="00CA7CE0" w:rsidRPr="009B7F76">
        <w:rPr>
          <w:sz w:val="28"/>
          <w:szCs w:val="28"/>
        </w:rPr>
        <w:t xml:space="preserve"> </w:t>
      </w:r>
      <w:r w:rsidR="008464A5" w:rsidRPr="009B7F76">
        <w:rPr>
          <w:sz w:val="28"/>
          <w:szCs w:val="28"/>
        </w:rPr>
        <w:t>неустойчивого состояния бесстыкового пути</w:t>
      </w:r>
      <w:r w:rsidR="002217A6" w:rsidRPr="009B7F76">
        <w:rPr>
          <w:sz w:val="28"/>
          <w:szCs w:val="28"/>
        </w:rPr>
        <w:t>;</w:t>
      </w:r>
    </w:p>
    <w:p w:rsidR="008464A5" w:rsidRPr="009B7F76" w:rsidRDefault="00234146" w:rsidP="000C6040">
      <w:pPr>
        <w:pStyle w:val="a6"/>
        <w:numPr>
          <w:ilvl w:val="1"/>
          <w:numId w:val="1"/>
        </w:numPr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86693B">
        <w:rPr>
          <w:sz w:val="28"/>
          <w:szCs w:val="28"/>
        </w:rPr>
        <w:t xml:space="preserve">в срок до 1 мая 2018 г. </w:t>
      </w:r>
      <w:r w:rsidR="00FE0DD5" w:rsidRPr="009B7F76">
        <w:rPr>
          <w:sz w:val="28"/>
          <w:szCs w:val="28"/>
        </w:rPr>
        <w:t>о</w:t>
      </w:r>
      <w:r w:rsidR="000E2593" w:rsidRPr="009B7F76">
        <w:rPr>
          <w:sz w:val="28"/>
          <w:szCs w:val="28"/>
        </w:rPr>
        <w:t>беспечить наличие на рабочих местах диспетчеров</w:t>
      </w:r>
      <w:r w:rsidR="00086101" w:rsidRPr="009B7F76">
        <w:rPr>
          <w:sz w:val="28"/>
          <w:szCs w:val="28"/>
        </w:rPr>
        <w:t xml:space="preserve"> дистанции </w:t>
      </w:r>
      <w:r w:rsidR="000E2593" w:rsidRPr="009B7F76">
        <w:rPr>
          <w:sz w:val="28"/>
          <w:szCs w:val="28"/>
        </w:rPr>
        <w:t xml:space="preserve">актуализированных на текущий момент </w:t>
      </w:r>
      <w:r w:rsidR="000F74FF" w:rsidRPr="009B7F76">
        <w:rPr>
          <w:sz w:val="28"/>
          <w:szCs w:val="28"/>
        </w:rPr>
        <w:t>данных:</w:t>
      </w:r>
      <w:r w:rsidR="000E2593" w:rsidRPr="009B7F76">
        <w:rPr>
          <w:sz w:val="28"/>
          <w:szCs w:val="28"/>
        </w:rPr>
        <w:t xml:space="preserve"> </w:t>
      </w:r>
      <w:r w:rsidR="000F74FF" w:rsidRPr="009B7F76">
        <w:rPr>
          <w:sz w:val="28"/>
          <w:szCs w:val="28"/>
        </w:rPr>
        <w:t xml:space="preserve">ведомость плетей бесстыкового пути с </w:t>
      </w:r>
      <w:r w:rsidR="000E2593" w:rsidRPr="009B7F76">
        <w:rPr>
          <w:sz w:val="28"/>
          <w:szCs w:val="28"/>
        </w:rPr>
        <w:t>температур</w:t>
      </w:r>
      <w:r w:rsidR="000F74FF" w:rsidRPr="009B7F76">
        <w:rPr>
          <w:sz w:val="28"/>
          <w:szCs w:val="28"/>
        </w:rPr>
        <w:t>ами</w:t>
      </w:r>
      <w:r w:rsidR="000E2593" w:rsidRPr="009B7F76">
        <w:rPr>
          <w:sz w:val="28"/>
          <w:szCs w:val="28"/>
        </w:rPr>
        <w:t xml:space="preserve"> закрепления; </w:t>
      </w:r>
      <w:r w:rsidR="000F74FF" w:rsidRPr="009B7F76">
        <w:rPr>
          <w:sz w:val="28"/>
          <w:szCs w:val="28"/>
        </w:rPr>
        <w:t>перечень участков</w:t>
      </w:r>
      <w:r w:rsidR="000E2593" w:rsidRPr="009B7F76">
        <w:rPr>
          <w:sz w:val="28"/>
          <w:szCs w:val="28"/>
        </w:rPr>
        <w:t xml:space="preserve"> звеньево</w:t>
      </w:r>
      <w:r w:rsidR="000F74FF" w:rsidRPr="009B7F76">
        <w:rPr>
          <w:sz w:val="28"/>
          <w:szCs w:val="28"/>
        </w:rPr>
        <w:t>го</w:t>
      </w:r>
      <w:r w:rsidR="000E2593" w:rsidRPr="009B7F76">
        <w:rPr>
          <w:sz w:val="28"/>
          <w:szCs w:val="28"/>
        </w:rPr>
        <w:t xml:space="preserve"> пути, </w:t>
      </w:r>
      <w:r w:rsidR="000F74FF" w:rsidRPr="009B7F76">
        <w:rPr>
          <w:sz w:val="28"/>
          <w:szCs w:val="28"/>
        </w:rPr>
        <w:t>на которых</w:t>
      </w:r>
      <w:r w:rsidR="000E2593" w:rsidRPr="009B7F76">
        <w:rPr>
          <w:sz w:val="28"/>
          <w:szCs w:val="28"/>
        </w:rPr>
        <w:t xml:space="preserve"> не выполнены работы по разгонке и регулировке стыковых зазоров; </w:t>
      </w:r>
      <w:r w:rsidR="000F74FF" w:rsidRPr="009B7F76">
        <w:rPr>
          <w:sz w:val="28"/>
          <w:szCs w:val="28"/>
        </w:rPr>
        <w:t xml:space="preserve">перечень </w:t>
      </w:r>
      <w:r w:rsidR="000E2593" w:rsidRPr="009B7F76">
        <w:rPr>
          <w:sz w:val="28"/>
          <w:szCs w:val="28"/>
        </w:rPr>
        <w:t xml:space="preserve">мест с недостаточным плечом балластной призмы; </w:t>
      </w:r>
      <w:r w:rsidR="000F74FF" w:rsidRPr="009B7F76">
        <w:rPr>
          <w:sz w:val="28"/>
          <w:szCs w:val="28"/>
        </w:rPr>
        <w:t xml:space="preserve">перечень </w:t>
      </w:r>
      <w:r w:rsidR="000E2593" w:rsidRPr="009B7F76">
        <w:rPr>
          <w:sz w:val="28"/>
          <w:szCs w:val="28"/>
        </w:rPr>
        <w:t>м</w:t>
      </w:r>
      <w:r w:rsidR="000F74FF" w:rsidRPr="009B7F76">
        <w:rPr>
          <w:sz w:val="28"/>
          <w:szCs w:val="28"/>
        </w:rPr>
        <w:t>ест</w:t>
      </w:r>
      <w:r w:rsidR="000E2593" w:rsidRPr="009B7F76">
        <w:rPr>
          <w:sz w:val="28"/>
          <w:szCs w:val="28"/>
        </w:rPr>
        <w:t xml:space="preserve"> сопряжения пути на </w:t>
      </w:r>
      <w:proofErr w:type="gramStart"/>
      <w:r w:rsidR="000E2593" w:rsidRPr="009B7F76">
        <w:rPr>
          <w:sz w:val="28"/>
          <w:szCs w:val="28"/>
        </w:rPr>
        <w:t>ж/б</w:t>
      </w:r>
      <w:proofErr w:type="gramEnd"/>
      <w:r w:rsidR="000E2593" w:rsidRPr="009B7F76">
        <w:rPr>
          <w:sz w:val="28"/>
          <w:szCs w:val="28"/>
        </w:rPr>
        <w:t xml:space="preserve"> шпал</w:t>
      </w:r>
      <w:r w:rsidR="00086101" w:rsidRPr="009B7F76">
        <w:rPr>
          <w:sz w:val="28"/>
          <w:szCs w:val="28"/>
        </w:rPr>
        <w:t>ах</w:t>
      </w:r>
      <w:r w:rsidR="000E2593" w:rsidRPr="009B7F76">
        <w:rPr>
          <w:sz w:val="28"/>
          <w:szCs w:val="28"/>
        </w:rPr>
        <w:t xml:space="preserve"> с путем на деревянном подрельсов</w:t>
      </w:r>
      <w:r w:rsidR="000F74FF" w:rsidRPr="009B7F76">
        <w:rPr>
          <w:sz w:val="28"/>
          <w:szCs w:val="28"/>
        </w:rPr>
        <w:t>о</w:t>
      </w:r>
      <w:r w:rsidR="000E2593" w:rsidRPr="009B7F76">
        <w:rPr>
          <w:sz w:val="28"/>
          <w:szCs w:val="28"/>
        </w:rPr>
        <w:t>м основани</w:t>
      </w:r>
      <w:r w:rsidR="00086101" w:rsidRPr="009B7F76">
        <w:rPr>
          <w:sz w:val="28"/>
          <w:szCs w:val="28"/>
        </w:rPr>
        <w:t>и</w:t>
      </w:r>
      <w:r w:rsidR="002217A6" w:rsidRPr="009B7F76">
        <w:rPr>
          <w:sz w:val="28"/>
          <w:szCs w:val="28"/>
        </w:rPr>
        <w:t>;</w:t>
      </w:r>
    </w:p>
    <w:p w:rsidR="008464A5" w:rsidRPr="009B7F76" w:rsidRDefault="0053773D" w:rsidP="000C6040">
      <w:pPr>
        <w:pStyle w:val="a6"/>
        <w:numPr>
          <w:ilvl w:val="1"/>
          <w:numId w:val="1"/>
        </w:numPr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9B7F76">
        <w:rPr>
          <w:sz w:val="28"/>
          <w:szCs w:val="28"/>
        </w:rPr>
        <w:t>о</w:t>
      </w:r>
      <w:r w:rsidR="008464A5" w:rsidRPr="009B7F76">
        <w:rPr>
          <w:sz w:val="28"/>
          <w:szCs w:val="28"/>
        </w:rPr>
        <w:t>беспечить постоянный мониторинг плетей,</w:t>
      </w:r>
      <w:r w:rsidR="00CA7CE0" w:rsidRPr="009B7F76">
        <w:rPr>
          <w:sz w:val="28"/>
          <w:szCs w:val="28"/>
        </w:rPr>
        <w:t xml:space="preserve"> </w:t>
      </w:r>
      <w:r w:rsidR="008464A5" w:rsidRPr="009B7F76">
        <w:rPr>
          <w:sz w:val="28"/>
          <w:szCs w:val="28"/>
        </w:rPr>
        <w:t>уложенных вне оптимального температурного режима и разрядка которых производилась с применением ГНУ</w:t>
      </w:r>
      <w:r w:rsidR="007B6351" w:rsidRPr="009B7F76">
        <w:rPr>
          <w:sz w:val="28"/>
          <w:szCs w:val="28"/>
        </w:rPr>
        <w:t>;</w:t>
      </w:r>
    </w:p>
    <w:p w:rsidR="008464A5" w:rsidRPr="009B7F76" w:rsidRDefault="0053773D" w:rsidP="000C6040">
      <w:pPr>
        <w:pStyle w:val="a6"/>
        <w:numPr>
          <w:ilvl w:val="1"/>
          <w:numId w:val="1"/>
        </w:numPr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9B7F76">
        <w:rPr>
          <w:sz w:val="28"/>
          <w:szCs w:val="28"/>
        </w:rPr>
        <w:t>о</w:t>
      </w:r>
      <w:r w:rsidR="008464A5" w:rsidRPr="009B7F76">
        <w:rPr>
          <w:sz w:val="28"/>
          <w:szCs w:val="28"/>
        </w:rPr>
        <w:t>беспечить ввод плетей бесстыкового пути, потерявших температуру закрепления, в оптимальный те</w:t>
      </w:r>
      <w:r w:rsidR="004C00F0" w:rsidRPr="009B7F76">
        <w:rPr>
          <w:sz w:val="28"/>
          <w:szCs w:val="28"/>
        </w:rPr>
        <w:t>м</w:t>
      </w:r>
      <w:r w:rsidR="007F1659" w:rsidRPr="009B7F76">
        <w:rPr>
          <w:sz w:val="28"/>
          <w:szCs w:val="28"/>
        </w:rPr>
        <w:t>п</w:t>
      </w:r>
      <w:r w:rsidR="004C00F0" w:rsidRPr="009B7F76">
        <w:rPr>
          <w:sz w:val="28"/>
          <w:szCs w:val="28"/>
        </w:rPr>
        <w:t>е</w:t>
      </w:r>
      <w:r w:rsidR="0052581D" w:rsidRPr="009B7F76">
        <w:rPr>
          <w:sz w:val="28"/>
          <w:szCs w:val="28"/>
        </w:rPr>
        <w:t xml:space="preserve">ратурный интервал в срок до </w:t>
      </w:r>
      <w:r w:rsidR="007F1659" w:rsidRPr="009B7F76">
        <w:rPr>
          <w:sz w:val="28"/>
          <w:szCs w:val="28"/>
        </w:rPr>
        <w:t>1</w:t>
      </w:r>
      <w:r w:rsidR="004324A7" w:rsidRPr="009B7F76">
        <w:rPr>
          <w:sz w:val="28"/>
          <w:szCs w:val="28"/>
        </w:rPr>
        <w:t> </w:t>
      </w:r>
      <w:r w:rsidR="0052581D" w:rsidRPr="009B7F76">
        <w:rPr>
          <w:sz w:val="28"/>
          <w:szCs w:val="28"/>
        </w:rPr>
        <w:t xml:space="preserve">июня </w:t>
      </w:r>
      <w:r w:rsidR="008464A5" w:rsidRPr="009B7F76">
        <w:rPr>
          <w:sz w:val="28"/>
          <w:szCs w:val="28"/>
        </w:rPr>
        <w:t>201</w:t>
      </w:r>
      <w:r w:rsidR="006D6210">
        <w:rPr>
          <w:sz w:val="28"/>
          <w:szCs w:val="28"/>
        </w:rPr>
        <w:t>8</w:t>
      </w:r>
      <w:r w:rsidR="007B6351" w:rsidRPr="009B7F76">
        <w:rPr>
          <w:sz w:val="28"/>
          <w:szCs w:val="28"/>
        </w:rPr>
        <w:t xml:space="preserve"> </w:t>
      </w:r>
      <w:r w:rsidR="008464A5" w:rsidRPr="009B7F76">
        <w:rPr>
          <w:sz w:val="28"/>
          <w:szCs w:val="28"/>
        </w:rPr>
        <w:t>г.</w:t>
      </w:r>
      <w:r w:rsidR="007B6351" w:rsidRPr="009B7F76">
        <w:rPr>
          <w:sz w:val="28"/>
          <w:szCs w:val="28"/>
        </w:rPr>
        <w:t>;</w:t>
      </w:r>
    </w:p>
    <w:p w:rsidR="008464A5" w:rsidRPr="009B7F76" w:rsidRDefault="0053773D" w:rsidP="000C6040">
      <w:pPr>
        <w:pStyle w:val="a6"/>
        <w:numPr>
          <w:ilvl w:val="1"/>
          <w:numId w:val="1"/>
        </w:numPr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9B7F76">
        <w:rPr>
          <w:sz w:val="28"/>
          <w:szCs w:val="28"/>
        </w:rPr>
        <w:t>з</w:t>
      </w:r>
      <w:r w:rsidR="008464A5" w:rsidRPr="009B7F76">
        <w:rPr>
          <w:sz w:val="28"/>
          <w:szCs w:val="28"/>
        </w:rPr>
        <w:t xml:space="preserve">апретить выполнение работ щебнеочистительными, </w:t>
      </w:r>
      <w:proofErr w:type="spellStart"/>
      <w:r w:rsidR="008464A5" w:rsidRPr="009B7F76">
        <w:rPr>
          <w:sz w:val="28"/>
          <w:szCs w:val="28"/>
        </w:rPr>
        <w:t>балластировочными</w:t>
      </w:r>
      <w:proofErr w:type="spellEnd"/>
      <w:r w:rsidR="008464A5" w:rsidRPr="009B7F76">
        <w:rPr>
          <w:sz w:val="28"/>
          <w:szCs w:val="28"/>
        </w:rPr>
        <w:t xml:space="preserve"> и </w:t>
      </w:r>
      <w:proofErr w:type="spellStart"/>
      <w:r w:rsidR="008464A5" w:rsidRPr="009B7F76">
        <w:rPr>
          <w:sz w:val="28"/>
          <w:szCs w:val="28"/>
        </w:rPr>
        <w:t>рихтовочными</w:t>
      </w:r>
      <w:proofErr w:type="spellEnd"/>
      <w:r w:rsidR="005F3827" w:rsidRPr="009B7F76">
        <w:rPr>
          <w:sz w:val="28"/>
          <w:szCs w:val="28"/>
        </w:rPr>
        <w:t>,</w:t>
      </w:r>
      <w:r w:rsidR="00F1679C" w:rsidRPr="009B7F76">
        <w:rPr>
          <w:sz w:val="28"/>
          <w:szCs w:val="28"/>
        </w:rPr>
        <w:t xml:space="preserve"> </w:t>
      </w:r>
      <w:proofErr w:type="spellStart"/>
      <w:r w:rsidR="005F3827" w:rsidRPr="009B7F76">
        <w:rPr>
          <w:sz w:val="28"/>
          <w:szCs w:val="28"/>
        </w:rPr>
        <w:t>выправочно-</w:t>
      </w:r>
      <w:r w:rsidR="008464A5" w:rsidRPr="009B7F76">
        <w:rPr>
          <w:sz w:val="28"/>
          <w:szCs w:val="28"/>
        </w:rPr>
        <w:t>подбивочными</w:t>
      </w:r>
      <w:proofErr w:type="spellEnd"/>
      <w:r w:rsidR="005F3827" w:rsidRPr="009B7F76">
        <w:rPr>
          <w:sz w:val="28"/>
          <w:szCs w:val="28"/>
        </w:rPr>
        <w:t>,</w:t>
      </w:r>
      <w:r w:rsidR="00CA7CE0" w:rsidRPr="009B7F76">
        <w:rPr>
          <w:sz w:val="28"/>
          <w:szCs w:val="28"/>
        </w:rPr>
        <w:t xml:space="preserve"> </w:t>
      </w:r>
      <w:r w:rsidR="008464A5" w:rsidRPr="009B7F76">
        <w:rPr>
          <w:sz w:val="28"/>
          <w:szCs w:val="28"/>
        </w:rPr>
        <w:t>динамическими стабилизаторами на плетях, потерявших температуру закрепления в процессе эксплуатации до</w:t>
      </w:r>
      <w:r w:rsidR="00CA7CE0" w:rsidRPr="009B7F76">
        <w:rPr>
          <w:sz w:val="28"/>
          <w:szCs w:val="28"/>
        </w:rPr>
        <w:t xml:space="preserve"> </w:t>
      </w:r>
      <w:r w:rsidR="008464A5" w:rsidRPr="009B7F76">
        <w:rPr>
          <w:sz w:val="28"/>
          <w:szCs w:val="28"/>
        </w:rPr>
        <w:t>ввода их в оптимальную температуру закрепления</w:t>
      </w:r>
      <w:r w:rsidR="005F3827" w:rsidRPr="009B7F76">
        <w:rPr>
          <w:sz w:val="28"/>
          <w:szCs w:val="28"/>
        </w:rPr>
        <w:t>;</w:t>
      </w:r>
    </w:p>
    <w:p w:rsidR="008464A5" w:rsidRPr="009B7F76" w:rsidRDefault="00234146" w:rsidP="000C6040">
      <w:pPr>
        <w:pStyle w:val="a6"/>
        <w:numPr>
          <w:ilvl w:val="1"/>
          <w:numId w:val="1"/>
        </w:numPr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осмотров </w:t>
      </w:r>
      <w:r w:rsidR="0053773D" w:rsidRPr="009B7F76">
        <w:rPr>
          <w:sz w:val="28"/>
          <w:szCs w:val="28"/>
        </w:rPr>
        <w:t>о</w:t>
      </w:r>
      <w:r w:rsidR="008464A5" w:rsidRPr="009B7F76">
        <w:rPr>
          <w:sz w:val="28"/>
          <w:szCs w:val="28"/>
        </w:rPr>
        <w:t>рганизовать работы по запол</w:t>
      </w:r>
      <w:r w:rsidR="0053773D" w:rsidRPr="009B7F76">
        <w:rPr>
          <w:sz w:val="28"/>
          <w:szCs w:val="28"/>
        </w:rPr>
        <w:t>нению шпальных ящиков балластом,</w:t>
      </w:r>
      <w:r w:rsidR="008464A5" w:rsidRPr="009B7F76">
        <w:rPr>
          <w:sz w:val="28"/>
          <w:szCs w:val="28"/>
        </w:rPr>
        <w:t xml:space="preserve"> </w:t>
      </w:r>
      <w:r w:rsidR="0053773D" w:rsidRPr="009B7F76">
        <w:rPr>
          <w:sz w:val="28"/>
          <w:szCs w:val="28"/>
        </w:rPr>
        <w:t>в</w:t>
      </w:r>
      <w:r w:rsidR="008464A5" w:rsidRPr="009B7F76">
        <w:rPr>
          <w:sz w:val="28"/>
          <w:szCs w:val="28"/>
        </w:rPr>
        <w:t xml:space="preserve"> случае недостаточного количества щебня принять меры по приведению скоростей движения поездов в соответствии с её состоянием и с последующим пополнением</w:t>
      </w:r>
      <w:r w:rsidR="005F3827" w:rsidRPr="009B7F76">
        <w:rPr>
          <w:sz w:val="28"/>
          <w:szCs w:val="28"/>
        </w:rPr>
        <w:t>;</w:t>
      </w:r>
    </w:p>
    <w:p w:rsidR="008464A5" w:rsidRPr="009B7F76" w:rsidRDefault="00234146" w:rsidP="000C6040">
      <w:pPr>
        <w:pStyle w:val="a6"/>
        <w:numPr>
          <w:ilvl w:val="1"/>
          <w:numId w:val="1"/>
        </w:numPr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86693B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30 апреля</w:t>
      </w:r>
      <w:r w:rsidRPr="0086693B">
        <w:rPr>
          <w:sz w:val="28"/>
          <w:szCs w:val="28"/>
        </w:rPr>
        <w:t xml:space="preserve"> 2018 г. </w:t>
      </w:r>
      <w:r w:rsidR="0053773D" w:rsidRPr="009B7F76">
        <w:rPr>
          <w:sz w:val="28"/>
          <w:szCs w:val="28"/>
        </w:rPr>
        <w:t>о</w:t>
      </w:r>
      <w:r w:rsidR="008464A5" w:rsidRPr="009B7F76">
        <w:rPr>
          <w:sz w:val="28"/>
          <w:szCs w:val="28"/>
        </w:rPr>
        <w:t>беспечить изъятие из уравнительных пролетов удлиненных рельсов, уложенных в зимний период</w:t>
      </w:r>
      <w:r w:rsidR="005F3827" w:rsidRPr="009B7F76">
        <w:rPr>
          <w:sz w:val="28"/>
          <w:szCs w:val="28"/>
        </w:rPr>
        <w:t>;</w:t>
      </w:r>
    </w:p>
    <w:p w:rsidR="00AA403F" w:rsidRPr="0086693B" w:rsidRDefault="0053773D" w:rsidP="000C6040">
      <w:pPr>
        <w:pStyle w:val="a6"/>
        <w:numPr>
          <w:ilvl w:val="1"/>
          <w:numId w:val="1"/>
        </w:numPr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86693B">
        <w:rPr>
          <w:sz w:val="28"/>
          <w:szCs w:val="28"/>
        </w:rPr>
        <w:t>о</w:t>
      </w:r>
      <w:r w:rsidR="0081284F" w:rsidRPr="0086693B">
        <w:rPr>
          <w:sz w:val="28"/>
          <w:szCs w:val="28"/>
        </w:rPr>
        <w:t xml:space="preserve">беспечить внесение в </w:t>
      </w:r>
      <w:r w:rsidR="00F1679C" w:rsidRPr="0086693B">
        <w:rPr>
          <w:sz w:val="28"/>
          <w:szCs w:val="28"/>
        </w:rPr>
        <w:t>ЕКАСУИ</w:t>
      </w:r>
      <w:r w:rsidR="0081284F" w:rsidRPr="0086693B">
        <w:rPr>
          <w:sz w:val="28"/>
          <w:szCs w:val="28"/>
        </w:rPr>
        <w:t xml:space="preserve"> </w:t>
      </w:r>
      <w:r w:rsidR="00234146">
        <w:rPr>
          <w:sz w:val="28"/>
          <w:szCs w:val="28"/>
        </w:rPr>
        <w:t xml:space="preserve">данных по </w:t>
      </w:r>
      <w:r w:rsidR="00EF586B" w:rsidRPr="0086693B">
        <w:rPr>
          <w:sz w:val="28"/>
          <w:szCs w:val="28"/>
        </w:rPr>
        <w:t>действующи</w:t>
      </w:r>
      <w:r w:rsidR="00234146">
        <w:rPr>
          <w:sz w:val="28"/>
          <w:szCs w:val="28"/>
        </w:rPr>
        <w:t>м</w:t>
      </w:r>
      <w:r w:rsidR="0081284F" w:rsidRPr="0086693B">
        <w:rPr>
          <w:sz w:val="28"/>
          <w:szCs w:val="28"/>
        </w:rPr>
        <w:t xml:space="preserve"> температурны</w:t>
      </w:r>
      <w:r w:rsidR="00234146">
        <w:rPr>
          <w:sz w:val="28"/>
          <w:szCs w:val="28"/>
        </w:rPr>
        <w:t>м</w:t>
      </w:r>
      <w:r w:rsidR="0081284F" w:rsidRPr="0086693B">
        <w:rPr>
          <w:sz w:val="28"/>
          <w:szCs w:val="28"/>
        </w:rPr>
        <w:t xml:space="preserve"> пост</w:t>
      </w:r>
      <w:r w:rsidR="00234146">
        <w:rPr>
          <w:sz w:val="28"/>
          <w:szCs w:val="28"/>
        </w:rPr>
        <w:t>ам</w:t>
      </w:r>
      <w:r w:rsidR="00EF586B" w:rsidRPr="0086693B">
        <w:rPr>
          <w:sz w:val="28"/>
          <w:szCs w:val="28"/>
        </w:rPr>
        <w:t>,</w:t>
      </w:r>
      <w:r w:rsidR="00A7298F" w:rsidRPr="0086693B">
        <w:rPr>
          <w:sz w:val="28"/>
          <w:szCs w:val="28"/>
        </w:rPr>
        <w:t xml:space="preserve"> </w:t>
      </w:r>
      <w:r w:rsidR="00EF586B" w:rsidRPr="0086693B">
        <w:rPr>
          <w:sz w:val="28"/>
          <w:szCs w:val="28"/>
        </w:rPr>
        <w:t>о</w:t>
      </w:r>
      <w:r w:rsidR="00A7298F" w:rsidRPr="0086693B">
        <w:rPr>
          <w:sz w:val="28"/>
          <w:szCs w:val="28"/>
        </w:rPr>
        <w:t>бязать диспетчерский аппарат вносить данные по температурным постам</w:t>
      </w:r>
      <w:r w:rsidR="000F1119" w:rsidRPr="0086693B">
        <w:rPr>
          <w:sz w:val="28"/>
          <w:szCs w:val="28"/>
        </w:rPr>
        <w:t xml:space="preserve"> </w:t>
      </w:r>
      <w:r w:rsidR="00A7298F" w:rsidRPr="0086693B">
        <w:rPr>
          <w:sz w:val="28"/>
          <w:szCs w:val="28"/>
        </w:rPr>
        <w:t xml:space="preserve">в </w:t>
      </w:r>
      <w:r w:rsidR="00F1679C" w:rsidRPr="0086693B">
        <w:rPr>
          <w:sz w:val="28"/>
          <w:szCs w:val="28"/>
        </w:rPr>
        <w:t>ЕКАСУИ</w:t>
      </w:r>
      <w:r w:rsidR="00A7298F" w:rsidRPr="0086693B">
        <w:rPr>
          <w:sz w:val="28"/>
          <w:szCs w:val="28"/>
        </w:rPr>
        <w:t xml:space="preserve"> </w:t>
      </w:r>
      <w:r w:rsidR="000F74FF" w:rsidRPr="0086693B">
        <w:rPr>
          <w:sz w:val="28"/>
          <w:szCs w:val="28"/>
        </w:rPr>
        <w:t xml:space="preserve">с периодичностью один раз в два часа, а </w:t>
      </w:r>
      <w:r w:rsidR="00FF0545" w:rsidRPr="0086693B">
        <w:rPr>
          <w:sz w:val="28"/>
          <w:szCs w:val="28"/>
        </w:rPr>
        <w:t>в период с 8 часов 00 минут до 20</w:t>
      </w:r>
      <w:r w:rsidR="000F3313" w:rsidRPr="0086693B">
        <w:rPr>
          <w:sz w:val="28"/>
          <w:szCs w:val="28"/>
        </w:rPr>
        <w:t> </w:t>
      </w:r>
      <w:r w:rsidR="00FF0545" w:rsidRPr="0086693B">
        <w:rPr>
          <w:sz w:val="28"/>
          <w:szCs w:val="28"/>
        </w:rPr>
        <w:t xml:space="preserve">часов 00 минут </w:t>
      </w:r>
      <w:r w:rsidR="000F1119" w:rsidRPr="0086693B">
        <w:rPr>
          <w:sz w:val="28"/>
          <w:szCs w:val="28"/>
        </w:rPr>
        <w:t>–</w:t>
      </w:r>
      <w:r w:rsidR="00FF0545" w:rsidRPr="0086693B">
        <w:rPr>
          <w:sz w:val="28"/>
          <w:szCs w:val="28"/>
        </w:rPr>
        <w:t xml:space="preserve"> </w:t>
      </w:r>
      <w:r w:rsidR="000F1119" w:rsidRPr="0086693B">
        <w:rPr>
          <w:sz w:val="28"/>
          <w:szCs w:val="28"/>
        </w:rPr>
        <w:t>каждый час</w:t>
      </w:r>
      <w:r w:rsidR="00A7298F" w:rsidRPr="0086693B">
        <w:rPr>
          <w:sz w:val="28"/>
          <w:szCs w:val="28"/>
        </w:rPr>
        <w:t>.</w:t>
      </w:r>
      <w:r w:rsidR="000F1119" w:rsidRPr="0086693B">
        <w:rPr>
          <w:sz w:val="28"/>
          <w:szCs w:val="28"/>
        </w:rPr>
        <w:t xml:space="preserve"> </w:t>
      </w:r>
    </w:p>
    <w:p w:rsidR="008464A5" w:rsidRPr="009B7F76" w:rsidRDefault="008464A5" w:rsidP="000C6040">
      <w:pPr>
        <w:pStyle w:val="a6"/>
        <w:numPr>
          <w:ilvl w:val="0"/>
          <w:numId w:val="1"/>
        </w:numPr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9B7F76">
        <w:rPr>
          <w:sz w:val="28"/>
          <w:szCs w:val="28"/>
        </w:rPr>
        <w:t>Всех ДИЗТЕР, ПЧ,</w:t>
      </w:r>
      <w:r w:rsidR="00D053F8" w:rsidRPr="009B7F76">
        <w:rPr>
          <w:sz w:val="28"/>
          <w:szCs w:val="28"/>
        </w:rPr>
        <w:t xml:space="preserve"> ИЧ,</w:t>
      </w:r>
      <w:r w:rsidRPr="009B7F76">
        <w:rPr>
          <w:sz w:val="28"/>
          <w:szCs w:val="28"/>
        </w:rPr>
        <w:t xml:space="preserve"> ОПЧ-1</w:t>
      </w:r>
      <w:r w:rsidR="00EF586B" w:rsidRPr="009B7F76">
        <w:rPr>
          <w:sz w:val="28"/>
          <w:szCs w:val="28"/>
        </w:rPr>
        <w:t xml:space="preserve"> при организации </w:t>
      </w:r>
      <w:r w:rsidR="008014BC" w:rsidRPr="009B7F76">
        <w:rPr>
          <w:sz w:val="28"/>
          <w:szCs w:val="28"/>
        </w:rPr>
        <w:t>текуще</w:t>
      </w:r>
      <w:r w:rsidR="0050307B" w:rsidRPr="009B7F76">
        <w:rPr>
          <w:sz w:val="28"/>
          <w:szCs w:val="28"/>
        </w:rPr>
        <w:t>го</w:t>
      </w:r>
      <w:r w:rsidR="008014BC" w:rsidRPr="009B7F76">
        <w:rPr>
          <w:sz w:val="28"/>
          <w:szCs w:val="28"/>
        </w:rPr>
        <w:t xml:space="preserve"> содержани</w:t>
      </w:r>
      <w:r w:rsidR="0050307B" w:rsidRPr="009B7F76">
        <w:rPr>
          <w:sz w:val="28"/>
          <w:szCs w:val="28"/>
        </w:rPr>
        <w:t>я</w:t>
      </w:r>
      <w:r w:rsidR="00EF586B" w:rsidRPr="009B7F76">
        <w:rPr>
          <w:sz w:val="28"/>
          <w:szCs w:val="28"/>
        </w:rPr>
        <w:t xml:space="preserve"> </w:t>
      </w:r>
      <w:r w:rsidR="008014BC" w:rsidRPr="009B7F76">
        <w:rPr>
          <w:sz w:val="28"/>
          <w:szCs w:val="28"/>
        </w:rPr>
        <w:t xml:space="preserve">пути </w:t>
      </w:r>
      <w:r w:rsidR="00EF586B" w:rsidRPr="009B7F76">
        <w:rPr>
          <w:sz w:val="28"/>
          <w:szCs w:val="28"/>
        </w:rPr>
        <w:t xml:space="preserve">в период </w:t>
      </w:r>
      <w:r w:rsidR="0086693B">
        <w:rPr>
          <w:sz w:val="28"/>
          <w:szCs w:val="28"/>
        </w:rPr>
        <w:t>с 1 мая по 30 сентября 2018 г.</w:t>
      </w:r>
      <w:r w:rsidRPr="009B7F76">
        <w:rPr>
          <w:sz w:val="28"/>
          <w:szCs w:val="28"/>
        </w:rPr>
        <w:t>:</w:t>
      </w:r>
      <w:r w:rsidRPr="009B7F76">
        <w:rPr>
          <w:sz w:val="28"/>
          <w:szCs w:val="28"/>
        </w:rPr>
        <w:tab/>
      </w:r>
    </w:p>
    <w:p w:rsidR="001025F1" w:rsidRPr="009B7F76" w:rsidRDefault="001025F1" w:rsidP="009B7F76">
      <w:pPr>
        <w:pStyle w:val="a6"/>
        <w:numPr>
          <w:ilvl w:val="1"/>
          <w:numId w:val="6"/>
        </w:numPr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9B7F76">
        <w:rPr>
          <w:sz w:val="28"/>
          <w:szCs w:val="28"/>
        </w:rPr>
        <w:t>ежесуточное планирование работ на бесстыковом пути осуществлять лично начальникам дистанций или лицам их замещающим;</w:t>
      </w:r>
    </w:p>
    <w:p w:rsidR="008464A5" w:rsidRPr="009B7F76" w:rsidRDefault="0053773D" w:rsidP="009B7F76">
      <w:pPr>
        <w:pStyle w:val="a6"/>
        <w:numPr>
          <w:ilvl w:val="1"/>
          <w:numId w:val="6"/>
        </w:numPr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9B7F76">
        <w:rPr>
          <w:sz w:val="28"/>
          <w:szCs w:val="28"/>
        </w:rPr>
        <w:t>у</w:t>
      </w:r>
      <w:r w:rsidR="008464A5" w:rsidRPr="009B7F76">
        <w:rPr>
          <w:sz w:val="28"/>
          <w:szCs w:val="28"/>
        </w:rPr>
        <w:t xml:space="preserve">становить личный </w:t>
      </w:r>
      <w:proofErr w:type="gramStart"/>
      <w:r w:rsidR="008464A5" w:rsidRPr="009B7F76">
        <w:rPr>
          <w:sz w:val="28"/>
          <w:szCs w:val="28"/>
        </w:rPr>
        <w:t>контроль за</w:t>
      </w:r>
      <w:proofErr w:type="gramEnd"/>
      <w:r w:rsidR="008464A5" w:rsidRPr="009B7F76">
        <w:rPr>
          <w:sz w:val="28"/>
          <w:szCs w:val="28"/>
        </w:rPr>
        <w:t xml:space="preserve"> состоянием плетей бесстыкового пути, состоянием звеньевого пути с организацией ежедневных осмотров в часы с максимальной температурой воздуха</w:t>
      </w:r>
      <w:r w:rsidR="00CA7CE0" w:rsidRPr="009B7F76">
        <w:rPr>
          <w:sz w:val="28"/>
          <w:szCs w:val="28"/>
        </w:rPr>
        <w:t>;</w:t>
      </w:r>
    </w:p>
    <w:p w:rsidR="001025F1" w:rsidRPr="009B7F76" w:rsidRDefault="001025F1" w:rsidP="009B7F76">
      <w:pPr>
        <w:pStyle w:val="a6"/>
        <w:numPr>
          <w:ilvl w:val="1"/>
          <w:numId w:val="6"/>
        </w:numPr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9B7F76">
        <w:rPr>
          <w:sz w:val="28"/>
          <w:szCs w:val="28"/>
        </w:rPr>
        <w:t xml:space="preserve">обеспечить выполнение ежедневного инструктажа по обеспечению безопасности движения поездов и особенностям технологии производства </w:t>
      </w:r>
      <w:r w:rsidRPr="009B7F76">
        <w:rPr>
          <w:sz w:val="28"/>
          <w:szCs w:val="28"/>
        </w:rPr>
        <w:lastRenderedPageBreak/>
        <w:t>работ на бесстыковом пути в период высоких температур воздуха руководителям работ;</w:t>
      </w:r>
    </w:p>
    <w:p w:rsidR="008464A5" w:rsidRPr="009B7F76" w:rsidRDefault="0053773D" w:rsidP="009B7F76">
      <w:pPr>
        <w:pStyle w:val="a6"/>
        <w:numPr>
          <w:ilvl w:val="1"/>
          <w:numId w:val="6"/>
        </w:numPr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9B7F76">
        <w:rPr>
          <w:sz w:val="28"/>
          <w:szCs w:val="28"/>
        </w:rPr>
        <w:t>о</w:t>
      </w:r>
      <w:r w:rsidR="008464A5" w:rsidRPr="009B7F76">
        <w:rPr>
          <w:sz w:val="28"/>
          <w:szCs w:val="28"/>
        </w:rPr>
        <w:t xml:space="preserve">рганизовать осмотры </w:t>
      </w:r>
      <w:r w:rsidR="00234146">
        <w:rPr>
          <w:sz w:val="28"/>
          <w:szCs w:val="28"/>
        </w:rPr>
        <w:t xml:space="preserve">пути, по </w:t>
      </w:r>
      <w:r w:rsidR="00BF14C2">
        <w:rPr>
          <w:sz w:val="28"/>
          <w:szCs w:val="28"/>
        </w:rPr>
        <w:t>утвержденному</w:t>
      </w:r>
      <w:r w:rsidR="00234146">
        <w:rPr>
          <w:sz w:val="28"/>
          <w:szCs w:val="28"/>
        </w:rPr>
        <w:t xml:space="preserve"> ДИЗТЕР графику, </w:t>
      </w:r>
      <w:r w:rsidR="000F74FF" w:rsidRPr="009B7F76">
        <w:rPr>
          <w:sz w:val="28"/>
          <w:szCs w:val="28"/>
        </w:rPr>
        <w:t xml:space="preserve">с проездом </w:t>
      </w:r>
      <w:r w:rsidR="008464A5" w:rsidRPr="009B7F76">
        <w:rPr>
          <w:sz w:val="28"/>
          <w:szCs w:val="28"/>
        </w:rPr>
        <w:t xml:space="preserve">в голове поезда руководителями ПЧ, </w:t>
      </w:r>
      <w:r w:rsidR="001445C7" w:rsidRPr="009B7F76">
        <w:rPr>
          <w:sz w:val="28"/>
          <w:szCs w:val="28"/>
        </w:rPr>
        <w:t xml:space="preserve">ИЧ, </w:t>
      </w:r>
      <w:r w:rsidR="000239DA">
        <w:rPr>
          <w:sz w:val="28"/>
          <w:szCs w:val="28"/>
        </w:rPr>
        <w:t xml:space="preserve">ОПЧ-1, </w:t>
      </w:r>
      <w:r w:rsidR="00FF0545" w:rsidRPr="009B7F76">
        <w:rPr>
          <w:sz w:val="28"/>
          <w:szCs w:val="28"/>
        </w:rPr>
        <w:t>ДИЗТЕР</w:t>
      </w:r>
      <w:r w:rsidR="00CA7CE0" w:rsidRPr="009B7F76">
        <w:rPr>
          <w:sz w:val="28"/>
          <w:szCs w:val="28"/>
        </w:rPr>
        <w:t xml:space="preserve"> </w:t>
      </w:r>
      <w:r w:rsidR="008464A5" w:rsidRPr="009B7F76">
        <w:rPr>
          <w:sz w:val="28"/>
          <w:szCs w:val="28"/>
        </w:rPr>
        <w:t>всего протяжения главных путей для выявления потенциальных участков возможного выброса пути с отметкой факта сопровождения поезда в маршрутном листе машиниста</w:t>
      </w:r>
      <w:r w:rsidR="00CA7CE0" w:rsidRPr="009B7F76">
        <w:rPr>
          <w:sz w:val="28"/>
          <w:szCs w:val="28"/>
        </w:rPr>
        <w:t>;</w:t>
      </w:r>
    </w:p>
    <w:p w:rsidR="008464A5" w:rsidRPr="00864C0F" w:rsidRDefault="0053773D" w:rsidP="009B7F76">
      <w:pPr>
        <w:pStyle w:val="a6"/>
        <w:numPr>
          <w:ilvl w:val="1"/>
          <w:numId w:val="6"/>
        </w:numPr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864C0F">
        <w:rPr>
          <w:sz w:val="28"/>
          <w:szCs w:val="28"/>
        </w:rPr>
        <w:t>в</w:t>
      </w:r>
      <w:r w:rsidR="008464A5" w:rsidRPr="00864C0F">
        <w:rPr>
          <w:sz w:val="28"/>
          <w:szCs w:val="28"/>
        </w:rPr>
        <w:t xml:space="preserve"> период максимальных температур (более 25 град</w:t>
      </w:r>
      <w:r w:rsidR="007B6351" w:rsidRPr="00864C0F">
        <w:rPr>
          <w:sz w:val="28"/>
          <w:szCs w:val="28"/>
        </w:rPr>
        <w:t>усов Цельсия</w:t>
      </w:r>
      <w:r w:rsidR="008464A5" w:rsidRPr="00864C0F">
        <w:rPr>
          <w:sz w:val="28"/>
          <w:szCs w:val="28"/>
        </w:rPr>
        <w:t xml:space="preserve"> воздуха) с 10-00 до 20-00 запретить все виды путевых работ с нарушением целостности пути (за исключением капитального ремонта</w:t>
      </w:r>
      <w:r w:rsidR="00F459FB" w:rsidRPr="00864C0F">
        <w:rPr>
          <w:sz w:val="28"/>
          <w:szCs w:val="28"/>
        </w:rPr>
        <w:t>, модернизации</w:t>
      </w:r>
      <w:r w:rsidR="008464A5" w:rsidRPr="00864C0F">
        <w:rPr>
          <w:sz w:val="28"/>
          <w:szCs w:val="28"/>
        </w:rPr>
        <w:t xml:space="preserve"> и реконструкций</w:t>
      </w:r>
      <w:r w:rsidR="00864C0F" w:rsidRPr="00864C0F">
        <w:rPr>
          <w:sz w:val="28"/>
          <w:szCs w:val="28"/>
        </w:rPr>
        <w:t>, аварийно-восстановительных работ</w:t>
      </w:r>
      <w:r w:rsidR="008464A5" w:rsidRPr="00864C0F">
        <w:rPr>
          <w:sz w:val="28"/>
          <w:szCs w:val="28"/>
        </w:rPr>
        <w:t xml:space="preserve">). </w:t>
      </w:r>
      <w:r w:rsidR="00280CFE" w:rsidRPr="00864C0F">
        <w:rPr>
          <w:sz w:val="28"/>
          <w:szCs w:val="28"/>
        </w:rPr>
        <w:t>Все работы проводить максимально в ночные и утренние часы с неукоснительным выполнением всех подготовительных и отделочных работ;</w:t>
      </w:r>
    </w:p>
    <w:p w:rsidR="00F1679C" w:rsidRPr="00280CFE" w:rsidRDefault="0053773D" w:rsidP="009B7F76">
      <w:pPr>
        <w:pStyle w:val="a6"/>
        <w:numPr>
          <w:ilvl w:val="1"/>
          <w:numId w:val="6"/>
        </w:numPr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280CFE">
        <w:rPr>
          <w:sz w:val="28"/>
          <w:szCs w:val="28"/>
        </w:rPr>
        <w:t>п</w:t>
      </w:r>
      <w:r w:rsidR="00F1679C" w:rsidRPr="00280CFE">
        <w:rPr>
          <w:sz w:val="28"/>
          <w:szCs w:val="28"/>
        </w:rPr>
        <w:t xml:space="preserve">ри температуре воздуха 25 градусов Цельсия и выше </w:t>
      </w:r>
      <w:r w:rsidR="000F1119" w:rsidRPr="00280CFE">
        <w:rPr>
          <w:sz w:val="28"/>
          <w:szCs w:val="28"/>
        </w:rPr>
        <w:t>з</w:t>
      </w:r>
      <w:r w:rsidR="00F1679C" w:rsidRPr="00280CFE">
        <w:rPr>
          <w:sz w:val="28"/>
          <w:szCs w:val="28"/>
        </w:rPr>
        <w:t xml:space="preserve">апретить производство работ, связанных с ослаблением устойчивости рельсошпальной решетки и балластной призмы, в том числе по смене шпал, выправке пути применением ЭШП и других работ с использованием гидравлического инструмента. В случаях технической необходимости проведение работ в этот период выполнять только в технологическое «окно» с предварительным анализом состояния плети, ее </w:t>
      </w:r>
      <w:proofErr w:type="spellStart"/>
      <w:r w:rsidR="00F1679C" w:rsidRPr="00280CFE">
        <w:rPr>
          <w:sz w:val="28"/>
          <w:szCs w:val="28"/>
        </w:rPr>
        <w:t>перезакреплением</w:t>
      </w:r>
      <w:proofErr w:type="spellEnd"/>
      <w:r w:rsidR="00F1679C" w:rsidRPr="00280CFE">
        <w:rPr>
          <w:sz w:val="28"/>
          <w:szCs w:val="28"/>
        </w:rPr>
        <w:t xml:space="preserve"> и пополнением щебнем до установленных норм</w:t>
      </w:r>
      <w:r w:rsidR="00CA7CE0" w:rsidRPr="00280CFE">
        <w:rPr>
          <w:sz w:val="28"/>
          <w:szCs w:val="28"/>
        </w:rPr>
        <w:t>;</w:t>
      </w:r>
      <w:r w:rsidR="00280CFE" w:rsidRPr="00280CFE">
        <w:rPr>
          <w:sz w:val="28"/>
          <w:szCs w:val="28"/>
        </w:rPr>
        <w:t xml:space="preserve"> </w:t>
      </w:r>
    </w:p>
    <w:p w:rsidR="00F1679C" w:rsidRPr="009B7F76" w:rsidRDefault="0053773D" w:rsidP="009B7F76">
      <w:pPr>
        <w:pStyle w:val="a6"/>
        <w:numPr>
          <w:ilvl w:val="1"/>
          <w:numId w:val="6"/>
        </w:numPr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9B7F76">
        <w:rPr>
          <w:sz w:val="28"/>
          <w:szCs w:val="28"/>
        </w:rPr>
        <w:t>з</w:t>
      </w:r>
      <w:r w:rsidR="00F1679C" w:rsidRPr="009B7F76">
        <w:rPr>
          <w:sz w:val="28"/>
          <w:szCs w:val="28"/>
        </w:rPr>
        <w:t xml:space="preserve">апретить производство планово-предупредительного ремонта пути комплексами машин без достаточного количества щебня, открытие перегона без пополнения до нормы плеча балластной призмы, закрепления гаек </w:t>
      </w:r>
      <w:proofErr w:type="spellStart"/>
      <w:r w:rsidR="00F1679C" w:rsidRPr="009B7F76">
        <w:rPr>
          <w:sz w:val="28"/>
          <w:szCs w:val="28"/>
        </w:rPr>
        <w:t>клеммных</w:t>
      </w:r>
      <w:proofErr w:type="spellEnd"/>
      <w:r w:rsidR="00F1679C" w:rsidRPr="009B7F76">
        <w:rPr>
          <w:sz w:val="28"/>
          <w:szCs w:val="28"/>
        </w:rPr>
        <w:t>, закладных и стыковых болтов на рельсах уравнительных пролетов до нормативных значений. Работу машин планировать только в технологические «окна», под руководством не ниже заместителей начальников дистанций и путевых машинных станций. Работы по планово-предупредительно</w:t>
      </w:r>
      <w:r w:rsidR="000239DA">
        <w:rPr>
          <w:sz w:val="28"/>
          <w:szCs w:val="28"/>
        </w:rPr>
        <w:t>му</w:t>
      </w:r>
      <w:r w:rsidR="00F1679C" w:rsidRPr="009B7F76">
        <w:rPr>
          <w:sz w:val="28"/>
          <w:szCs w:val="28"/>
        </w:rPr>
        <w:t xml:space="preserve"> </w:t>
      </w:r>
      <w:r w:rsidR="000239DA">
        <w:rPr>
          <w:sz w:val="28"/>
          <w:szCs w:val="28"/>
        </w:rPr>
        <w:t>ремонту</w:t>
      </w:r>
      <w:r w:rsidR="00F1679C" w:rsidRPr="009B7F76">
        <w:rPr>
          <w:sz w:val="28"/>
          <w:szCs w:val="28"/>
        </w:rPr>
        <w:t xml:space="preserve"> пути комплексами машин производить только при наличии в составе комплекса ХДВ</w:t>
      </w:r>
      <w:r w:rsidR="00CA7CE0" w:rsidRPr="009B7F76">
        <w:rPr>
          <w:sz w:val="28"/>
          <w:szCs w:val="28"/>
        </w:rPr>
        <w:t>;</w:t>
      </w:r>
    </w:p>
    <w:p w:rsidR="00D16F4B" w:rsidRPr="009B7F76" w:rsidRDefault="0053773D" w:rsidP="009B7F76">
      <w:pPr>
        <w:pStyle w:val="a6"/>
        <w:numPr>
          <w:ilvl w:val="1"/>
          <w:numId w:val="6"/>
        </w:numPr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9B7F76">
        <w:rPr>
          <w:sz w:val="28"/>
          <w:szCs w:val="28"/>
        </w:rPr>
        <w:t>з</w:t>
      </w:r>
      <w:r w:rsidR="00D16F4B" w:rsidRPr="009B7F76">
        <w:rPr>
          <w:sz w:val="28"/>
          <w:szCs w:val="28"/>
        </w:rPr>
        <w:t>апретить проведение «окон» по выполнению всех видов ремонтных работ при отсутствии хотя бы одной единицы техники, утвержденной проектом производства работ</w:t>
      </w:r>
      <w:r w:rsidR="00CA7CE0" w:rsidRPr="009B7F76">
        <w:rPr>
          <w:sz w:val="28"/>
          <w:szCs w:val="28"/>
        </w:rPr>
        <w:t>;</w:t>
      </w:r>
    </w:p>
    <w:p w:rsidR="00D16F4B" w:rsidRPr="009B7F76" w:rsidRDefault="0053773D" w:rsidP="009B7F76">
      <w:pPr>
        <w:pStyle w:val="a6"/>
        <w:numPr>
          <w:ilvl w:val="1"/>
          <w:numId w:val="6"/>
        </w:numPr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9B7F76">
        <w:rPr>
          <w:sz w:val="28"/>
          <w:szCs w:val="28"/>
        </w:rPr>
        <w:t>о</w:t>
      </w:r>
      <w:r w:rsidR="00D16F4B" w:rsidRPr="009B7F76">
        <w:rPr>
          <w:sz w:val="28"/>
          <w:szCs w:val="28"/>
        </w:rPr>
        <w:t>беспечить согласование проекта производства работ</w:t>
      </w:r>
      <w:r w:rsidR="0050307B" w:rsidRPr="009B7F76">
        <w:rPr>
          <w:sz w:val="28"/>
          <w:szCs w:val="28"/>
        </w:rPr>
        <w:t>, организацию работ</w:t>
      </w:r>
      <w:r w:rsidR="00D16F4B" w:rsidRPr="009B7F76">
        <w:rPr>
          <w:sz w:val="28"/>
          <w:szCs w:val="28"/>
        </w:rPr>
        <w:t xml:space="preserve"> лично начальником дистанции или лицом, исполняющим его обязанности</w:t>
      </w:r>
      <w:r w:rsidR="00CA7CE0" w:rsidRPr="009B7F76">
        <w:rPr>
          <w:sz w:val="28"/>
          <w:szCs w:val="28"/>
        </w:rPr>
        <w:t>;</w:t>
      </w:r>
    </w:p>
    <w:p w:rsidR="00B9456A" w:rsidRPr="009B7F76" w:rsidRDefault="006F08CF" w:rsidP="009B7F76">
      <w:pPr>
        <w:pStyle w:val="a6"/>
        <w:numPr>
          <w:ilvl w:val="1"/>
          <w:numId w:val="6"/>
        </w:numPr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9B7F76">
        <w:rPr>
          <w:sz w:val="28"/>
          <w:szCs w:val="28"/>
        </w:rPr>
        <w:t xml:space="preserve">организовать осмотры пути силами контролеров по состоянию железнодорожного пути, дорожных мастеров и бригадиров пути, с целью проверки стыковых зазоров, по установленному графику начальником дистанции в утренние и дневные часы с осмотром уравнительных пролетов бесстыкового пути, состояния зазоров и накопления зазоров на участке </w:t>
      </w:r>
      <w:r w:rsidRPr="009B7F76">
        <w:rPr>
          <w:sz w:val="28"/>
          <w:szCs w:val="28"/>
        </w:rPr>
        <w:lastRenderedPageBreak/>
        <w:t>звеньевого пути (на предмет их раскрытия), состояние торцевой изоляции в изолирующих стыках, величиной зазоров в корнях остряков с</w:t>
      </w:r>
      <w:proofErr w:type="gramEnd"/>
      <w:r w:rsidRPr="009B7F76">
        <w:rPr>
          <w:sz w:val="28"/>
          <w:szCs w:val="28"/>
        </w:rPr>
        <w:t xml:space="preserve"> оформлением записей в книге формы ПУ-28,</w:t>
      </w:r>
      <w:r w:rsidR="000239DA">
        <w:rPr>
          <w:sz w:val="28"/>
          <w:szCs w:val="28"/>
        </w:rPr>
        <w:t xml:space="preserve"> </w:t>
      </w:r>
      <w:r w:rsidRPr="009B7F76">
        <w:rPr>
          <w:sz w:val="28"/>
          <w:szCs w:val="28"/>
        </w:rPr>
        <w:t>29. При выявлении несоответствий проводить работы по устранению в первоочередном порядке</w:t>
      </w:r>
      <w:r w:rsidR="00B9456A" w:rsidRPr="009B7F76">
        <w:rPr>
          <w:sz w:val="28"/>
          <w:szCs w:val="28"/>
        </w:rPr>
        <w:t>.</w:t>
      </w:r>
    </w:p>
    <w:p w:rsidR="008464A5" w:rsidRPr="009B7F76" w:rsidRDefault="00467EE1" w:rsidP="009B7F76">
      <w:pPr>
        <w:pStyle w:val="a6"/>
        <w:numPr>
          <w:ilvl w:val="0"/>
          <w:numId w:val="6"/>
        </w:numPr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9B7F76">
        <w:rPr>
          <w:sz w:val="28"/>
          <w:szCs w:val="28"/>
        </w:rPr>
        <w:t xml:space="preserve">Всех ДИЗТЕР, ДИЦУСИ, П, ПЧ, ИЧ, ОПЧ-1 </w:t>
      </w:r>
      <w:r w:rsidR="0053773D" w:rsidRPr="009B7F76">
        <w:rPr>
          <w:sz w:val="28"/>
          <w:szCs w:val="28"/>
        </w:rPr>
        <w:t>н</w:t>
      </w:r>
      <w:r w:rsidR="008464A5" w:rsidRPr="009B7F76">
        <w:rPr>
          <w:sz w:val="28"/>
          <w:szCs w:val="28"/>
        </w:rPr>
        <w:t>а период</w:t>
      </w:r>
      <w:r w:rsidR="000C6040">
        <w:rPr>
          <w:sz w:val="28"/>
          <w:szCs w:val="28"/>
        </w:rPr>
        <w:t xml:space="preserve"> с </w:t>
      </w:r>
      <w:r w:rsidR="00A5337F">
        <w:rPr>
          <w:sz w:val="28"/>
          <w:szCs w:val="28"/>
        </w:rPr>
        <w:t xml:space="preserve">1 </w:t>
      </w:r>
      <w:r w:rsidR="000C6040">
        <w:rPr>
          <w:sz w:val="28"/>
          <w:szCs w:val="28"/>
        </w:rPr>
        <w:t xml:space="preserve">мая по </w:t>
      </w:r>
      <w:r w:rsidR="00A5337F">
        <w:rPr>
          <w:sz w:val="28"/>
          <w:szCs w:val="28"/>
        </w:rPr>
        <w:t xml:space="preserve">30 </w:t>
      </w:r>
      <w:r w:rsidR="000C6040">
        <w:rPr>
          <w:sz w:val="28"/>
          <w:szCs w:val="28"/>
        </w:rPr>
        <w:t>сентябр</w:t>
      </w:r>
      <w:r w:rsidR="00A5337F">
        <w:rPr>
          <w:sz w:val="28"/>
          <w:szCs w:val="28"/>
        </w:rPr>
        <w:t>я 2018 г.</w:t>
      </w:r>
      <w:r w:rsidR="008464A5" w:rsidRPr="009B7F76">
        <w:rPr>
          <w:sz w:val="28"/>
          <w:szCs w:val="28"/>
        </w:rPr>
        <w:t xml:space="preserve"> </w:t>
      </w:r>
      <w:r w:rsidRPr="009B7F76">
        <w:rPr>
          <w:sz w:val="28"/>
          <w:szCs w:val="28"/>
        </w:rPr>
        <w:t>установить</w:t>
      </w:r>
      <w:r w:rsidR="008464A5" w:rsidRPr="009B7F76">
        <w:rPr>
          <w:sz w:val="28"/>
          <w:szCs w:val="28"/>
        </w:rPr>
        <w:t xml:space="preserve"> следующий порядок</w:t>
      </w:r>
      <w:r w:rsidRPr="009B7F76">
        <w:rPr>
          <w:sz w:val="28"/>
          <w:szCs w:val="28"/>
        </w:rPr>
        <w:t xml:space="preserve"> организации работ и передаче информации по работе машин тяжелого типа</w:t>
      </w:r>
      <w:r w:rsidR="008464A5" w:rsidRPr="009B7F76">
        <w:rPr>
          <w:sz w:val="28"/>
          <w:szCs w:val="28"/>
        </w:rPr>
        <w:t>:</w:t>
      </w:r>
    </w:p>
    <w:p w:rsidR="00336E10" w:rsidRPr="009B7F76" w:rsidRDefault="00336E10" w:rsidP="009B7F76">
      <w:pPr>
        <w:pStyle w:val="a6"/>
        <w:numPr>
          <w:ilvl w:val="1"/>
          <w:numId w:val="6"/>
        </w:numPr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9B7F76">
        <w:rPr>
          <w:sz w:val="28"/>
          <w:szCs w:val="28"/>
        </w:rPr>
        <w:t xml:space="preserve">после утверждения месячного плана телеграммных «окон» для производства работ машинами тяжелого типа, связанных с нарушением устойчивости </w:t>
      </w:r>
      <w:r w:rsidR="00BF14C2" w:rsidRPr="00BF14C2">
        <w:rPr>
          <w:sz w:val="28"/>
          <w:szCs w:val="28"/>
        </w:rPr>
        <w:t>рельсошпальной решетки</w:t>
      </w:r>
      <w:r w:rsidRPr="009B7F76">
        <w:rPr>
          <w:sz w:val="28"/>
          <w:szCs w:val="28"/>
        </w:rPr>
        <w:t>, не позднее, чем за 10 дней до планируемой даты производства работ, начальник дистанции организует проверку фактического состояния пути запланированного фронта производства работ, по итогам осмотра оформляет  предварительный  акт о готовности к производству работ;</w:t>
      </w:r>
      <w:proofErr w:type="gramEnd"/>
    </w:p>
    <w:p w:rsidR="00336E10" w:rsidRPr="009B7F76" w:rsidRDefault="00336E10" w:rsidP="009B7F76">
      <w:pPr>
        <w:pStyle w:val="a6"/>
        <w:numPr>
          <w:ilvl w:val="1"/>
          <w:numId w:val="6"/>
        </w:numPr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9B7F76">
        <w:rPr>
          <w:sz w:val="28"/>
          <w:szCs w:val="28"/>
        </w:rPr>
        <w:t xml:space="preserve">предварительный акт о готовности </w:t>
      </w:r>
      <w:r w:rsidR="000239DA">
        <w:rPr>
          <w:sz w:val="28"/>
          <w:szCs w:val="28"/>
        </w:rPr>
        <w:t xml:space="preserve">на участках бесстыкового пути </w:t>
      </w:r>
      <w:r w:rsidRPr="009B7F76">
        <w:rPr>
          <w:sz w:val="28"/>
          <w:szCs w:val="28"/>
        </w:rPr>
        <w:t>за личной подписью начальника дистанции пути, а также копии «Журналов учета службы температурного режима плетей» на которых запланировано производство работ, начальник дистанции не позднее 10 суток до производства работ предоставляет в сектор бесстыково</w:t>
      </w:r>
      <w:r w:rsidR="000239DA">
        <w:rPr>
          <w:sz w:val="28"/>
          <w:szCs w:val="28"/>
        </w:rPr>
        <w:t>го</w:t>
      </w:r>
      <w:r w:rsidRPr="009B7F76">
        <w:rPr>
          <w:sz w:val="28"/>
          <w:szCs w:val="28"/>
        </w:rPr>
        <w:t xml:space="preserve"> пути на адрес электронной почты «Гарусовская Елена Васильевна»;</w:t>
      </w:r>
    </w:p>
    <w:p w:rsidR="00336E10" w:rsidRPr="009B7F76" w:rsidRDefault="00336E10" w:rsidP="009B7F76">
      <w:pPr>
        <w:pStyle w:val="a6"/>
        <w:numPr>
          <w:ilvl w:val="1"/>
          <w:numId w:val="6"/>
        </w:numPr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9B7F76">
        <w:rPr>
          <w:sz w:val="28"/>
          <w:szCs w:val="28"/>
        </w:rPr>
        <w:t xml:space="preserve">сектор </w:t>
      </w:r>
      <w:r w:rsidR="000239DA">
        <w:rPr>
          <w:sz w:val="28"/>
          <w:szCs w:val="28"/>
        </w:rPr>
        <w:t>б</w:t>
      </w:r>
      <w:r w:rsidRPr="009B7F76">
        <w:rPr>
          <w:sz w:val="28"/>
          <w:szCs w:val="28"/>
        </w:rPr>
        <w:t>есстыково</w:t>
      </w:r>
      <w:r w:rsidR="000239DA">
        <w:rPr>
          <w:sz w:val="28"/>
          <w:szCs w:val="28"/>
        </w:rPr>
        <w:t>го</w:t>
      </w:r>
      <w:r w:rsidRPr="009B7F76">
        <w:rPr>
          <w:sz w:val="28"/>
          <w:szCs w:val="28"/>
        </w:rPr>
        <w:t xml:space="preserve"> пути в течени</w:t>
      </w:r>
      <w:r w:rsidR="000239DA">
        <w:rPr>
          <w:sz w:val="28"/>
          <w:szCs w:val="28"/>
        </w:rPr>
        <w:t>е</w:t>
      </w:r>
      <w:r w:rsidRPr="009B7F76">
        <w:rPr>
          <w:sz w:val="28"/>
          <w:szCs w:val="28"/>
        </w:rPr>
        <w:t xml:space="preserve"> </w:t>
      </w:r>
      <w:r w:rsidR="000239DA">
        <w:rPr>
          <w:sz w:val="28"/>
          <w:szCs w:val="28"/>
        </w:rPr>
        <w:t>трех</w:t>
      </w:r>
      <w:r w:rsidRPr="009B7F76">
        <w:rPr>
          <w:sz w:val="28"/>
          <w:szCs w:val="28"/>
        </w:rPr>
        <w:t xml:space="preserve"> рабочих дней проводит анализ и дает заключение о возможности производства работ или необходимости проведения работ по разрядке плетей до работы машин тяжелого типа</w:t>
      </w:r>
      <w:r w:rsidR="00906A9B" w:rsidRPr="009B7F76">
        <w:rPr>
          <w:sz w:val="28"/>
          <w:szCs w:val="28"/>
        </w:rPr>
        <w:t>,</w:t>
      </w:r>
      <w:r w:rsidRPr="009B7F76">
        <w:rPr>
          <w:sz w:val="28"/>
          <w:szCs w:val="28"/>
        </w:rPr>
        <w:t xml:space="preserve"> </w:t>
      </w:r>
      <w:r w:rsidR="00906A9B" w:rsidRPr="009B7F76">
        <w:rPr>
          <w:sz w:val="28"/>
          <w:szCs w:val="28"/>
        </w:rPr>
        <w:t>к</w:t>
      </w:r>
      <w:r w:rsidRPr="009B7F76">
        <w:rPr>
          <w:sz w:val="28"/>
          <w:szCs w:val="28"/>
        </w:rPr>
        <w:t>опию с заключением предоставляет в адреса ДИЗТЕР, ДИ ЦУСИ, ПЧ, ИЧ</w:t>
      </w:r>
      <w:r w:rsidR="00906A9B" w:rsidRPr="009B7F76">
        <w:rPr>
          <w:sz w:val="28"/>
          <w:szCs w:val="28"/>
        </w:rPr>
        <w:t>,</w:t>
      </w:r>
      <w:r w:rsidR="000239DA">
        <w:rPr>
          <w:sz w:val="28"/>
          <w:szCs w:val="28"/>
        </w:rPr>
        <w:t xml:space="preserve"> ОПЧ-1,</w:t>
      </w:r>
      <w:r w:rsidR="00906A9B" w:rsidRPr="009B7F76">
        <w:rPr>
          <w:sz w:val="28"/>
          <w:szCs w:val="28"/>
        </w:rPr>
        <w:t xml:space="preserve"> </w:t>
      </w:r>
      <w:r w:rsidRPr="009B7F76">
        <w:rPr>
          <w:sz w:val="28"/>
          <w:szCs w:val="28"/>
        </w:rPr>
        <w:t>начальник дистанции организует выполнение подготовительных работ в соответствие с заключением сектора бесстыково</w:t>
      </w:r>
      <w:r w:rsidR="00C3685F">
        <w:rPr>
          <w:sz w:val="28"/>
          <w:szCs w:val="28"/>
        </w:rPr>
        <w:t>го</w:t>
      </w:r>
      <w:r w:rsidRPr="009B7F76">
        <w:rPr>
          <w:sz w:val="28"/>
          <w:szCs w:val="28"/>
        </w:rPr>
        <w:t xml:space="preserve"> пути</w:t>
      </w:r>
      <w:r w:rsidR="00906A9B" w:rsidRPr="009B7F76">
        <w:rPr>
          <w:sz w:val="28"/>
          <w:szCs w:val="28"/>
        </w:rPr>
        <w:t>;</w:t>
      </w:r>
      <w:proofErr w:type="gramEnd"/>
    </w:p>
    <w:p w:rsidR="00906A9B" w:rsidRPr="009B7F76" w:rsidRDefault="00906A9B" w:rsidP="009B7F76">
      <w:pPr>
        <w:pStyle w:val="a6"/>
        <w:numPr>
          <w:ilvl w:val="1"/>
          <w:numId w:val="6"/>
        </w:numPr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9B7F76">
        <w:rPr>
          <w:sz w:val="28"/>
          <w:szCs w:val="28"/>
        </w:rPr>
        <w:t>не позднее суток до начала производства работ начальник дистанции (заместитель начальника дистанции) выполняет осмотр участка, на котором планируется производство работ, по итогам осмотра оформляет акт о готовности к работе</w:t>
      </w:r>
      <w:r w:rsidR="00536A61" w:rsidRPr="009B7F76">
        <w:rPr>
          <w:sz w:val="28"/>
          <w:szCs w:val="28"/>
        </w:rPr>
        <w:t>, который вместе</w:t>
      </w:r>
      <w:r w:rsidRPr="009B7F76">
        <w:rPr>
          <w:sz w:val="28"/>
          <w:szCs w:val="28"/>
        </w:rPr>
        <w:t xml:space="preserve"> </w:t>
      </w:r>
      <w:r w:rsidR="00536A61" w:rsidRPr="009B7F76">
        <w:rPr>
          <w:sz w:val="28"/>
          <w:szCs w:val="28"/>
        </w:rPr>
        <w:t xml:space="preserve">с </w:t>
      </w:r>
      <w:r w:rsidRPr="009B7F76">
        <w:rPr>
          <w:sz w:val="28"/>
          <w:szCs w:val="28"/>
        </w:rPr>
        <w:t>копи</w:t>
      </w:r>
      <w:r w:rsidR="00536A61" w:rsidRPr="009B7F76">
        <w:rPr>
          <w:sz w:val="28"/>
          <w:szCs w:val="28"/>
        </w:rPr>
        <w:t>ями</w:t>
      </w:r>
      <w:r w:rsidRPr="009B7F76">
        <w:rPr>
          <w:sz w:val="28"/>
          <w:szCs w:val="28"/>
        </w:rPr>
        <w:t xml:space="preserve"> «Журнала учета службы температурного режима плетей» и копи</w:t>
      </w:r>
      <w:r w:rsidR="00536A61" w:rsidRPr="009B7F76">
        <w:rPr>
          <w:sz w:val="28"/>
          <w:szCs w:val="28"/>
        </w:rPr>
        <w:t>ей</w:t>
      </w:r>
      <w:r w:rsidRPr="009B7F76">
        <w:rPr>
          <w:sz w:val="28"/>
          <w:szCs w:val="28"/>
        </w:rPr>
        <w:t xml:space="preserve"> акта разрядки температурных напряжений (при выполнении работ) предоставляет в адрес  ДИЗТЕР, в сектор бесстыково</w:t>
      </w:r>
      <w:r w:rsidR="000239DA">
        <w:rPr>
          <w:sz w:val="28"/>
          <w:szCs w:val="28"/>
        </w:rPr>
        <w:t>го</w:t>
      </w:r>
      <w:r w:rsidRPr="009B7F76">
        <w:rPr>
          <w:sz w:val="28"/>
          <w:szCs w:val="28"/>
        </w:rPr>
        <w:t xml:space="preserve"> пути;</w:t>
      </w:r>
      <w:proofErr w:type="gramEnd"/>
    </w:p>
    <w:p w:rsidR="008464A5" w:rsidRPr="009B7F76" w:rsidRDefault="0062306C" w:rsidP="009B7F76">
      <w:pPr>
        <w:pStyle w:val="a6"/>
        <w:numPr>
          <w:ilvl w:val="1"/>
          <w:numId w:val="6"/>
        </w:numPr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9B7F76">
        <w:rPr>
          <w:sz w:val="28"/>
          <w:szCs w:val="28"/>
        </w:rPr>
        <w:t>ДИЗТЕР</w:t>
      </w:r>
      <w:r w:rsidR="008464A5" w:rsidRPr="009B7F76">
        <w:rPr>
          <w:sz w:val="28"/>
          <w:szCs w:val="28"/>
        </w:rPr>
        <w:t xml:space="preserve"> лично рассматривает планирование техники по докладам начальников дистанций (за личной подписью) о готовности к производству выправочных работ</w:t>
      </w:r>
      <w:r w:rsidR="00F459FB" w:rsidRPr="009B7F76">
        <w:rPr>
          <w:sz w:val="28"/>
          <w:szCs w:val="28"/>
        </w:rPr>
        <w:t>,</w:t>
      </w:r>
      <w:r w:rsidR="008464A5" w:rsidRPr="009B7F76">
        <w:rPr>
          <w:sz w:val="28"/>
          <w:szCs w:val="28"/>
        </w:rPr>
        <w:t xml:space="preserve"> в котором должно быть указано:</w:t>
      </w:r>
    </w:p>
    <w:p w:rsidR="0053773D" w:rsidRPr="009B7F76" w:rsidRDefault="0053773D" w:rsidP="009B7F76">
      <w:pPr>
        <w:pStyle w:val="a6"/>
        <w:numPr>
          <w:ilvl w:val="2"/>
          <w:numId w:val="6"/>
        </w:numPr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9B7F76">
        <w:rPr>
          <w:sz w:val="28"/>
          <w:szCs w:val="28"/>
        </w:rPr>
        <w:t>п</w:t>
      </w:r>
      <w:r w:rsidR="004B30DA" w:rsidRPr="009B7F76">
        <w:rPr>
          <w:sz w:val="28"/>
          <w:szCs w:val="28"/>
        </w:rPr>
        <w:t>ри производстве работ на участках бесстыкового</w:t>
      </w:r>
      <w:r w:rsidR="00CA7CE0" w:rsidRPr="009B7F76">
        <w:rPr>
          <w:sz w:val="28"/>
          <w:szCs w:val="28"/>
        </w:rPr>
        <w:t xml:space="preserve"> </w:t>
      </w:r>
      <w:r w:rsidR="004B30DA" w:rsidRPr="009B7F76">
        <w:rPr>
          <w:sz w:val="28"/>
          <w:szCs w:val="28"/>
        </w:rPr>
        <w:t>пути</w:t>
      </w:r>
      <w:r w:rsidR="008464A5" w:rsidRPr="009B7F76">
        <w:rPr>
          <w:sz w:val="28"/>
          <w:szCs w:val="28"/>
        </w:rPr>
        <w:t>:</w:t>
      </w:r>
    </w:p>
    <w:p w:rsidR="008464A5" w:rsidRPr="009B7F76" w:rsidRDefault="008464A5" w:rsidP="009B7F76">
      <w:pPr>
        <w:pStyle w:val="a6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9B7F76">
        <w:rPr>
          <w:sz w:val="28"/>
          <w:szCs w:val="28"/>
        </w:rPr>
        <w:t>фактическая температура закрепления плети</w:t>
      </w:r>
      <w:r w:rsidR="0053773D" w:rsidRPr="009B7F76">
        <w:rPr>
          <w:sz w:val="28"/>
          <w:szCs w:val="28"/>
        </w:rPr>
        <w:t>;</w:t>
      </w:r>
    </w:p>
    <w:p w:rsidR="008464A5" w:rsidRPr="009B7F76" w:rsidRDefault="008464A5" w:rsidP="009B7F76">
      <w:pPr>
        <w:pStyle w:val="a6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9B7F76">
        <w:rPr>
          <w:sz w:val="28"/>
          <w:szCs w:val="28"/>
        </w:rPr>
        <w:t>ожидаемая температура в планируемое «окно»</w:t>
      </w:r>
      <w:r w:rsidR="0053773D" w:rsidRPr="009B7F76">
        <w:rPr>
          <w:sz w:val="28"/>
          <w:szCs w:val="28"/>
        </w:rPr>
        <w:t>;</w:t>
      </w:r>
    </w:p>
    <w:p w:rsidR="008464A5" w:rsidRPr="009B7F76" w:rsidRDefault="008464A5" w:rsidP="009B7F76">
      <w:pPr>
        <w:pStyle w:val="a6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9B7F76">
        <w:rPr>
          <w:sz w:val="28"/>
          <w:szCs w:val="28"/>
        </w:rPr>
        <w:t>наличие на фронте потребного количества щебеночного балласта</w:t>
      </w:r>
      <w:r w:rsidR="0053773D" w:rsidRPr="009B7F76">
        <w:rPr>
          <w:sz w:val="28"/>
          <w:szCs w:val="28"/>
        </w:rPr>
        <w:t>;</w:t>
      </w:r>
    </w:p>
    <w:p w:rsidR="008464A5" w:rsidRPr="009B7F76" w:rsidRDefault="008464A5" w:rsidP="009B7F76">
      <w:pPr>
        <w:pStyle w:val="a6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9B7F76">
        <w:rPr>
          <w:sz w:val="28"/>
          <w:szCs w:val="28"/>
        </w:rPr>
        <w:lastRenderedPageBreak/>
        <w:t>величина подъемки</w:t>
      </w:r>
      <w:r w:rsidR="0053773D" w:rsidRPr="009B7F76">
        <w:rPr>
          <w:sz w:val="28"/>
          <w:szCs w:val="28"/>
        </w:rPr>
        <w:t>;</w:t>
      </w:r>
    </w:p>
    <w:p w:rsidR="008464A5" w:rsidRPr="009B7F76" w:rsidRDefault="008464A5" w:rsidP="009B7F76">
      <w:pPr>
        <w:pStyle w:val="a6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9B7F76">
        <w:rPr>
          <w:sz w:val="28"/>
          <w:szCs w:val="28"/>
        </w:rPr>
        <w:t>состояние после выправочных работ плеча балластной призмы, наличия щебня в шпальных ящиках (наличие ХДВ для досыпки)</w:t>
      </w:r>
      <w:r w:rsidR="0053773D" w:rsidRPr="009B7F76">
        <w:rPr>
          <w:sz w:val="28"/>
          <w:szCs w:val="28"/>
        </w:rPr>
        <w:t>;</w:t>
      </w:r>
    </w:p>
    <w:p w:rsidR="008460A9" w:rsidRPr="009B7F76" w:rsidRDefault="008460A9" w:rsidP="009B7F76">
      <w:pPr>
        <w:pStyle w:val="a6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9B7F76">
        <w:rPr>
          <w:sz w:val="28"/>
          <w:szCs w:val="28"/>
        </w:rPr>
        <w:t>заключение сектора бесстыково</w:t>
      </w:r>
      <w:r w:rsidR="00C3685F">
        <w:rPr>
          <w:sz w:val="28"/>
          <w:szCs w:val="28"/>
        </w:rPr>
        <w:t>го</w:t>
      </w:r>
      <w:r w:rsidRPr="009B7F76">
        <w:rPr>
          <w:sz w:val="28"/>
          <w:szCs w:val="28"/>
        </w:rPr>
        <w:t xml:space="preserve"> пути о возможности производства работ или необходимости проведения работ по разрядке плетей до работы машин тяжелого типа;</w:t>
      </w:r>
    </w:p>
    <w:p w:rsidR="008464A5" w:rsidRPr="009B7F76" w:rsidRDefault="0053773D" w:rsidP="009B7F76">
      <w:pPr>
        <w:pStyle w:val="a6"/>
        <w:numPr>
          <w:ilvl w:val="2"/>
          <w:numId w:val="6"/>
        </w:numPr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9B7F76">
        <w:rPr>
          <w:sz w:val="28"/>
          <w:szCs w:val="28"/>
        </w:rPr>
        <w:t>п</w:t>
      </w:r>
      <w:r w:rsidR="004B30DA" w:rsidRPr="009B7F76">
        <w:rPr>
          <w:sz w:val="28"/>
          <w:szCs w:val="28"/>
        </w:rPr>
        <w:t>ри производстве работ на звеньевом пути</w:t>
      </w:r>
      <w:r w:rsidR="008464A5" w:rsidRPr="009B7F76">
        <w:rPr>
          <w:sz w:val="28"/>
          <w:szCs w:val="28"/>
        </w:rPr>
        <w:t>:</w:t>
      </w:r>
    </w:p>
    <w:p w:rsidR="008464A5" w:rsidRPr="009B7F76" w:rsidRDefault="008464A5" w:rsidP="009B7F76">
      <w:pPr>
        <w:pStyle w:val="a6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9B7F76">
        <w:rPr>
          <w:sz w:val="28"/>
          <w:szCs w:val="28"/>
        </w:rPr>
        <w:t>ожидаемая температура в планируемое «окно»</w:t>
      </w:r>
      <w:r w:rsidR="0053773D" w:rsidRPr="009B7F76">
        <w:rPr>
          <w:sz w:val="28"/>
          <w:szCs w:val="28"/>
        </w:rPr>
        <w:t>;</w:t>
      </w:r>
    </w:p>
    <w:p w:rsidR="008464A5" w:rsidRPr="009B7F76" w:rsidRDefault="008464A5" w:rsidP="009B7F76">
      <w:pPr>
        <w:pStyle w:val="a6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9B7F76">
        <w:rPr>
          <w:sz w:val="28"/>
          <w:szCs w:val="28"/>
        </w:rPr>
        <w:t>наличие на фронте потребного количества щебеночного балласта</w:t>
      </w:r>
      <w:r w:rsidR="0053773D" w:rsidRPr="009B7F76">
        <w:rPr>
          <w:sz w:val="28"/>
          <w:szCs w:val="28"/>
        </w:rPr>
        <w:t>;</w:t>
      </w:r>
    </w:p>
    <w:p w:rsidR="008464A5" w:rsidRPr="009B7F76" w:rsidRDefault="008464A5" w:rsidP="009B7F76">
      <w:pPr>
        <w:pStyle w:val="a6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9B7F76">
        <w:rPr>
          <w:sz w:val="28"/>
          <w:szCs w:val="28"/>
        </w:rPr>
        <w:t>величина подъемки</w:t>
      </w:r>
      <w:r w:rsidR="0053773D" w:rsidRPr="009B7F76">
        <w:rPr>
          <w:sz w:val="28"/>
          <w:szCs w:val="28"/>
        </w:rPr>
        <w:t>;</w:t>
      </w:r>
    </w:p>
    <w:p w:rsidR="008464A5" w:rsidRPr="009B7F76" w:rsidRDefault="008464A5" w:rsidP="009B7F76">
      <w:pPr>
        <w:pStyle w:val="a6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9B7F76">
        <w:rPr>
          <w:sz w:val="28"/>
          <w:szCs w:val="28"/>
        </w:rPr>
        <w:t>сумма нормативных и накопленных зазоров</w:t>
      </w:r>
      <w:r w:rsidR="0053773D" w:rsidRPr="009B7F76">
        <w:rPr>
          <w:sz w:val="28"/>
          <w:szCs w:val="28"/>
        </w:rPr>
        <w:t>;</w:t>
      </w:r>
    </w:p>
    <w:p w:rsidR="00C666AC" w:rsidRPr="009B7F76" w:rsidRDefault="008464A5" w:rsidP="009B7F76">
      <w:pPr>
        <w:pStyle w:val="a6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9B7F76">
        <w:rPr>
          <w:sz w:val="28"/>
          <w:szCs w:val="28"/>
        </w:rPr>
        <w:t>состояние после выправочных работ плеча балластной призмы, наличия щебня в шпальных ящиках (наличи</w:t>
      </w:r>
      <w:r w:rsidR="00BF14C2">
        <w:rPr>
          <w:sz w:val="28"/>
          <w:szCs w:val="28"/>
        </w:rPr>
        <w:t>е ХДВ для досыпки</w:t>
      </w:r>
      <w:r w:rsidR="0053773D" w:rsidRPr="009B7F76">
        <w:rPr>
          <w:sz w:val="28"/>
          <w:szCs w:val="28"/>
        </w:rPr>
        <w:t>);</w:t>
      </w:r>
    </w:p>
    <w:p w:rsidR="00B9456A" w:rsidRPr="009B7F76" w:rsidRDefault="0062306C" w:rsidP="009B7F76">
      <w:pPr>
        <w:pStyle w:val="a6"/>
        <w:numPr>
          <w:ilvl w:val="1"/>
          <w:numId w:val="6"/>
        </w:numPr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9B7F76">
        <w:rPr>
          <w:sz w:val="28"/>
          <w:szCs w:val="28"/>
        </w:rPr>
        <w:t>ДИЗТЕР</w:t>
      </w:r>
      <w:r w:rsidR="00CA7CE0" w:rsidRPr="009B7F76">
        <w:rPr>
          <w:sz w:val="28"/>
          <w:szCs w:val="28"/>
        </w:rPr>
        <w:t xml:space="preserve"> </w:t>
      </w:r>
      <w:r w:rsidR="008464A5" w:rsidRPr="009B7F76">
        <w:rPr>
          <w:sz w:val="28"/>
          <w:szCs w:val="28"/>
        </w:rPr>
        <w:t>доклады начальников дистанций о готовности к производству выправочных работ предоставля</w:t>
      </w:r>
      <w:r w:rsidR="00FF0545" w:rsidRPr="009B7F76">
        <w:rPr>
          <w:sz w:val="28"/>
          <w:szCs w:val="28"/>
        </w:rPr>
        <w:t>ет</w:t>
      </w:r>
      <w:r w:rsidR="008464A5" w:rsidRPr="009B7F76">
        <w:rPr>
          <w:sz w:val="28"/>
          <w:szCs w:val="28"/>
        </w:rPr>
        <w:t xml:space="preserve"> в ЦУСИ на электронный адрес</w:t>
      </w:r>
      <w:r w:rsidR="0027546A" w:rsidRPr="009B7F76">
        <w:rPr>
          <w:sz w:val="28"/>
          <w:szCs w:val="28"/>
        </w:rPr>
        <w:t xml:space="preserve"> «Диспетчер службы пути»</w:t>
      </w:r>
      <w:r w:rsidR="00F4574C" w:rsidRPr="009B7F76">
        <w:rPr>
          <w:noProof/>
          <w:sz w:val="28"/>
          <w:szCs w:val="28"/>
        </w:rPr>
        <w:t>;</w:t>
      </w:r>
    </w:p>
    <w:p w:rsidR="008464A5" w:rsidRPr="009B7F76" w:rsidRDefault="0053773D" w:rsidP="009B7F76">
      <w:pPr>
        <w:pStyle w:val="a6"/>
        <w:numPr>
          <w:ilvl w:val="1"/>
          <w:numId w:val="6"/>
        </w:numPr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9B7F76">
        <w:rPr>
          <w:sz w:val="28"/>
          <w:szCs w:val="28"/>
        </w:rPr>
        <w:t>п</w:t>
      </w:r>
      <w:r w:rsidR="008464A5" w:rsidRPr="009B7F76">
        <w:rPr>
          <w:sz w:val="28"/>
          <w:szCs w:val="28"/>
        </w:rPr>
        <w:t xml:space="preserve">осле рассмотрения и согласования технологии </w:t>
      </w:r>
      <w:r w:rsidR="0062306C" w:rsidRPr="009B7F76">
        <w:rPr>
          <w:sz w:val="28"/>
          <w:szCs w:val="28"/>
        </w:rPr>
        <w:t>ДИЗТЕР</w:t>
      </w:r>
      <w:r w:rsidR="008464A5" w:rsidRPr="009B7F76">
        <w:rPr>
          <w:sz w:val="28"/>
          <w:szCs w:val="28"/>
        </w:rPr>
        <w:t xml:space="preserve"> согласовывает разрешение на производство выправочных работ с руководителем службы пути:</w:t>
      </w:r>
    </w:p>
    <w:p w:rsidR="008464A5" w:rsidRPr="009B7F76" w:rsidRDefault="008464A5" w:rsidP="009B7F76">
      <w:pPr>
        <w:pStyle w:val="a6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9B7F76">
        <w:rPr>
          <w:sz w:val="28"/>
          <w:szCs w:val="28"/>
        </w:rPr>
        <w:t>в границах РЕГ-6 – с начальником службы пути</w:t>
      </w:r>
      <w:r w:rsidR="0076700E" w:rsidRPr="009B7F76">
        <w:rPr>
          <w:sz w:val="28"/>
          <w:szCs w:val="28"/>
        </w:rPr>
        <w:t>;</w:t>
      </w:r>
    </w:p>
    <w:p w:rsidR="008464A5" w:rsidRPr="009B7F76" w:rsidRDefault="008464A5" w:rsidP="009B7F76">
      <w:pPr>
        <w:pStyle w:val="a6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9B7F76">
        <w:rPr>
          <w:sz w:val="28"/>
          <w:szCs w:val="28"/>
        </w:rPr>
        <w:t xml:space="preserve">на направлении </w:t>
      </w:r>
      <w:proofErr w:type="spellStart"/>
      <w:r w:rsidRPr="009B7F76">
        <w:rPr>
          <w:sz w:val="28"/>
          <w:szCs w:val="28"/>
        </w:rPr>
        <w:t>Бусловская</w:t>
      </w:r>
      <w:proofErr w:type="spellEnd"/>
      <w:r w:rsidR="00C666AC" w:rsidRPr="009B7F76">
        <w:rPr>
          <w:sz w:val="28"/>
          <w:szCs w:val="28"/>
        </w:rPr>
        <w:t xml:space="preserve"> </w:t>
      </w:r>
      <w:r w:rsidRPr="009B7F76">
        <w:rPr>
          <w:sz w:val="28"/>
          <w:szCs w:val="28"/>
        </w:rPr>
        <w:t>-</w:t>
      </w:r>
      <w:r w:rsidR="00C666AC" w:rsidRPr="009B7F76">
        <w:rPr>
          <w:sz w:val="28"/>
          <w:szCs w:val="28"/>
        </w:rPr>
        <w:t xml:space="preserve"> </w:t>
      </w:r>
      <w:r w:rsidRPr="009B7F76">
        <w:rPr>
          <w:sz w:val="28"/>
          <w:szCs w:val="28"/>
        </w:rPr>
        <w:t>Санкт-Петербург</w:t>
      </w:r>
      <w:r w:rsidR="00C666AC" w:rsidRPr="009B7F76">
        <w:rPr>
          <w:sz w:val="28"/>
          <w:szCs w:val="28"/>
        </w:rPr>
        <w:t xml:space="preserve"> </w:t>
      </w:r>
      <w:r w:rsidRPr="009B7F76">
        <w:rPr>
          <w:sz w:val="28"/>
          <w:szCs w:val="28"/>
        </w:rPr>
        <w:t>-</w:t>
      </w:r>
      <w:r w:rsidR="00C666AC" w:rsidRPr="009B7F76">
        <w:rPr>
          <w:sz w:val="28"/>
          <w:szCs w:val="28"/>
        </w:rPr>
        <w:t xml:space="preserve"> </w:t>
      </w:r>
      <w:r w:rsidRPr="009B7F76">
        <w:rPr>
          <w:sz w:val="28"/>
          <w:szCs w:val="28"/>
        </w:rPr>
        <w:t>Москва – с заместителем начальника службы пути</w:t>
      </w:r>
      <w:r w:rsidR="00C666AC" w:rsidRPr="009B7F76">
        <w:rPr>
          <w:sz w:val="28"/>
          <w:szCs w:val="28"/>
        </w:rPr>
        <w:t xml:space="preserve"> </w:t>
      </w:r>
      <w:r w:rsidR="000E2593" w:rsidRPr="009B7F76">
        <w:rPr>
          <w:sz w:val="28"/>
          <w:szCs w:val="28"/>
        </w:rPr>
        <w:t xml:space="preserve">по </w:t>
      </w:r>
      <w:r w:rsidR="00C666AC" w:rsidRPr="009B7F76">
        <w:rPr>
          <w:sz w:val="28"/>
          <w:szCs w:val="28"/>
        </w:rPr>
        <w:t>скоростному движению;</w:t>
      </w:r>
    </w:p>
    <w:p w:rsidR="008464A5" w:rsidRPr="009B7F76" w:rsidRDefault="008464A5" w:rsidP="009B7F76">
      <w:pPr>
        <w:pStyle w:val="a6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9B7F76">
        <w:rPr>
          <w:sz w:val="28"/>
          <w:szCs w:val="28"/>
        </w:rPr>
        <w:t>в границах РЕГ-4,</w:t>
      </w:r>
      <w:r w:rsidR="00C3685F">
        <w:rPr>
          <w:sz w:val="28"/>
          <w:szCs w:val="28"/>
        </w:rPr>
        <w:t xml:space="preserve"> </w:t>
      </w:r>
      <w:r w:rsidRPr="009B7F76">
        <w:rPr>
          <w:sz w:val="28"/>
          <w:szCs w:val="28"/>
        </w:rPr>
        <w:t>5 -</w:t>
      </w:r>
      <w:r w:rsidR="00CA7CE0" w:rsidRPr="009B7F76">
        <w:rPr>
          <w:sz w:val="28"/>
          <w:szCs w:val="28"/>
        </w:rPr>
        <w:t xml:space="preserve"> </w:t>
      </w:r>
      <w:r w:rsidRPr="009B7F76">
        <w:rPr>
          <w:sz w:val="28"/>
          <w:szCs w:val="28"/>
        </w:rPr>
        <w:t>с главн</w:t>
      </w:r>
      <w:r w:rsidR="00FF0545" w:rsidRPr="009B7F76">
        <w:rPr>
          <w:sz w:val="28"/>
          <w:szCs w:val="28"/>
        </w:rPr>
        <w:t>ым</w:t>
      </w:r>
      <w:r w:rsidRPr="009B7F76">
        <w:rPr>
          <w:sz w:val="28"/>
          <w:szCs w:val="28"/>
        </w:rPr>
        <w:t xml:space="preserve"> инженер</w:t>
      </w:r>
      <w:r w:rsidR="00FF0545" w:rsidRPr="009B7F76">
        <w:rPr>
          <w:sz w:val="28"/>
          <w:szCs w:val="28"/>
        </w:rPr>
        <w:t>ом</w:t>
      </w:r>
      <w:r w:rsidRPr="009B7F76">
        <w:rPr>
          <w:sz w:val="28"/>
          <w:szCs w:val="28"/>
        </w:rPr>
        <w:t xml:space="preserve"> службы пути</w:t>
      </w:r>
      <w:r w:rsidR="00C666AC" w:rsidRPr="009B7F76">
        <w:rPr>
          <w:sz w:val="28"/>
          <w:szCs w:val="28"/>
        </w:rPr>
        <w:t>;</w:t>
      </w:r>
    </w:p>
    <w:p w:rsidR="008464A5" w:rsidRPr="009B7F76" w:rsidRDefault="008464A5" w:rsidP="009B7F76">
      <w:pPr>
        <w:pStyle w:val="a6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9B7F76">
        <w:rPr>
          <w:sz w:val="28"/>
          <w:szCs w:val="28"/>
        </w:rPr>
        <w:t>в границах РЕГ-1,</w:t>
      </w:r>
      <w:r w:rsidR="00C3685F">
        <w:rPr>
          <w:sz w:val="28"/>
          <w:szCs w:val="28"/>
        </w:rPr>
        <w:t xml:space="preserve"> </w:t>
      </w:r>
      <w:r w:rsidRPr="009B7F76">
        <w:rPr>
          <w:sz w:val="28"/>
          <w:szCs w:val="28"/>
        </w:rPr>
        <w:t>2,</w:t>
      </w:r>
      <w:r w:rsidR="00C3685F">
        <w:rPr>
          <w:sz w:val="28"/>
          <w:szCs w:val="28"/>
        </w:rPr>
        <w:t xml:space="preserve"> </w:t>
      </w:r>
      <w:r w:rsidRPr="009B7F76">
        <w:rPr>
          <w:sz w:val="28"/>
          <w:szCs w:val="28"/>
        </w:rPr>
        <w:t xml:space="preserve">3 (за исключением направления </w:t>
      </w:r>
      <w:proofErr w:type="spellStart"/>
      <w:r w:rsidRPr="009B7F76">
        <w:rPr>
          <w:sz w:val="28"/>
          <w:szCs w:val="28"/>
        </w:rPr>
        <w:t>Бусловская</w:t>
      </w:r>
      <w:proofErr w:type="spellEnd"/>
      <w:r w:rsidR="008A0F55" w:rsidRPr="009B7F76">
        <w:rPr>
          <w:sz w:val="28"/>
          <w:szCs w:val="28"/>
        </w:rPr>
        <w:t xml:space="preserve"> </w:t>
      </w:r>
      <w:r w:rsidRPr="009B7F76">
        <w:rPr>
          <w:sz w:val="28"/>
          <w:szCs w:val="28"/>
        </w:rPr>
        <w:t>-</w:t>
      </w:r>
      <w:r w:rsidR="008A0F55" w:rsidRPr="009B7F76">
        <w:rPr>
          <w:sz w:val="28"/>
          <w:szCs w:val="28"/>
        </w:rPr>
        <w:t xml:space="preserve"> </w:t>
      </w:r>
      <w:r w:rsidRPr="009B7F76">
        <w:rPr>
          <w:sz w:val="28"/>
          <w:szCs w:val="28"/>
        </w:rPr>
        <w:t>Санкт-</w:t>
      </w:r>
      <w:r w:rsidR="008A0F55" w:rsidRPr="009B7F76">
        <w:rPr>
          <w:sz w:val="28"/>
          <w:szCs w:val="28"/>
        </w:rPr>
        <w:t>П</w:t>
      </w:r>
      <w:r w:rsidRPr="009B7F76">
        <w:rPr>
          <w:sz w:val="28"/>
          <w:szCs w:val="28"/>
        </w:rPr>
        <w:t>етербург</w:t>
      </w:r>
      <w:r w:rsidR="008A0F55" w:rsidRPr="009B7F76">
        <w:rPr>
          <w:sz w:val="28"/>
          <w:szCs w:val="28"/>
        </w:rPr>
        <w:t xml:space="preserve"> </w:t>
      </w:r>
      <w:r w:rsidRPr="009B7F76">
        <w:rPr>
          <w:sz w:val="28"/>
          <w:szCs w:val="28"/>
        </w:rPr>
        <w:t>-</w:t>
      </w:r>
      <w:r w:rsidR="008A0F55" w:rsidRPr="009B7F76">
        <w:rPr>
          <w:sz w:val="28"/>
          <w:szCs w:val="28"/>
        </w:rPr>
        <w:t xml:space="preserve"> </w:t>
      </w:r>
      <w:r w:rsidRPr="009B7F76">
        <w:rPr>
          <w:sz w:val="28"/>
          <w:szCs w:val="28"/>
        </w:rPr>
        <w:t>Москва) – с первым заместителем начальника службы пути</w:t>
      </w:r>
      <w:r w:rsidR="0053773D" w:rsidRPr="009B7F76">
        <w:rPr>
          <w:sz w:val="28"/>
          <w:szCs w:val="28"/>
        </w:rPr>
        <w:t>;</w:t>
      </w:r>
    </w:p>
    <w:p w:rsidR="00A7298F" w:rsidRPr="009B7F76" w:rsidRDefault="0053773D" w:rsidP="009B7F7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F76">
        <w:rPr>
          <w:rFonts w:ascii="Times New Roman" w:hAnsi="Times New Roman" w:cs="Times New Roman"/>
          <w:sz w:val="28"/>
          <w:szCs w:val="28"/>
        </w:rPr>
        <w:t>в</w:t>
      </w:r>
      <w:r w:rsidR="000E2593" w:rsidRPr="009B7F76">
        <w:rPr>
          <w:rFonts w:ascii="Times New Roman" w:hAnsi="Times New Roman" w:cs="Times New Roman"/>
          <w:sz w:val="28"/>
          <w:szCs w:val="28"/>
        </w:rPr>
        <w:t xml:space="preserve"> отсутствие кого-либо из указанных руководителей, указанные работы согласовывать с заместителем начальника сл</w:t>
      </w:r>
      <w:r w:rsidRPr="009B7F76">
        <w:rPr>
          <w:rFonts w:ascii="Times New Roman" w:hAnsi="Times New Roman" w:cs="Times New Roman"/>
          <w:sz w:val="28"/>
          <w:szCs w:val="28"/>
        </w:rPr>
        <w:t>ужбы пути по оперативной работе;</w:t>
      </w:r>
    </w:p>
    <w:p w:rsidR="00016D2D" w:rsidRPr="009B7F76" w:rsidRDefault="00387C8D" w:rsidP="009B7F76">
      <w:pPr>
        <w:pStyle w:val="a6"/>
        <w:numPr>
          <w:ilvl w:val="1"/>
          <w:numId w:val="6"/>
        </w:numPr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9B7F76">
        <w:rPr>
          <w:sz w:val="28"/>
          <w:szCs w:val="28"/>
        </w:rPr>
        <w:t>согласованный ДИЗТЕР и руководителем службы пути акт о</w:t>
      </w:r>
      <w:r w:rsidR="004324A7" w:rsidRPr="009B7F76">
        <w:rPr>
          <w:sz w:val="28"/>
          <w:szCs w:val="28"/>
        </w:rPr>
        <w:t> </w:t>
      </w:r>
      <w:r w:rsidRPr="009B7F76">
        <w:rPr>
          <w:sz w:val="28"/>
          <w:szCs w:val="28"/>
        </w:rPr>
        <w:t xml:space="preserve">готовности является разрешением на производство работ и предоставление «окна», в случае отсутствия акта о готовности к проведению работ, связанных с нарушением устойчивости бесстыкового пути, а также отсутствия согласования ДИЗТЕР или </w:t>
      </w:r>
      <w:proofErr w:type="gramStart"/>
      <w:r w:rsidRPr="009B7F76">
        <w:rPr>
          <w:sz w:val="28"/>
          <w:szCs w:val="28"/>
        </w:rPr>
        <w:t>П</w:t>
      </w:r>
      <w:proofErr w:type="gramEnd"/>
      <w:r w:rsidRPr="009B7F76">
        <w:rPr>
          <w:sz w:val="28"/>
          <w:szCs w:val="28"/>
        </w:rPr>
        <w:t xml:space="preserve"> диспетчер по «окнам» ЦУСИ принимает меры к запрещению работ, в том числе через диспетчерский аппарат дирекции управления движением, принимает меры к запрещению работ в случае, если указанный в акте о готовности руководитель работ не соответствует находящемуся на месте производства работ;</w:t>
      </w:r>
    </w:p>
    <w:p w:rsidR="00387C8D" w:rsidRPr="009B7F76" w:rsidRDefault="00387C8D" w:rsidP="009B7F76">
      <w:pPr>
        <w:pStyle w:val="a6"/>
        <w:numPr>
          <w:ilvl w:val="1"/>
          <w:numId w:val="6"/>
        </w:numPr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9B7F76">
        <w:rPr>
          <w:sz w:val="28"/>
          <w:szCs w:val="28"/>
        </w:rPr>
        <w:t xml:space="preserve">руководитель работ, связанных с нарушением устойчивости бесстыкового пути, сразу по окончании «окна» лично докладывает диспетчеру ЦУСИ по хозяйству пути и ДИЗТЕР о готовности к открытию движения и состоянии пути после произведенных работ по установленной форме, диспетчер ЦУСИ по хозяйству пути фиксирует доклад, ставит время, ФИО и </w:t>
      </w:r>
      <w:r w:rsidRPr="009B7F76">
        <w:rPr>
          <w:sz w:val="28"/>
          <w:szCs w:val="28"/>
        </w:rPr>
        <w:lastRenderedPageBreak/>
        <w:t>должность руководителя работ, личную подпись, также руководитель работ направляет в адрес диспетчера ЦУСИ по</w:t>
      </w:r>
      <w:proofErr w:type="gramEnd"/>
      <w:r w:rsidRPr="009B7F76">
        <w:rPr>
          <w:sz w:val="28"/>
          <w:szCs w:val="28"/>
        </w:rPr>
        <w:t xml:space="preserve"> хозяйству пути фотоматериалы с места производства работ с фиксацией наличия щебня в шпальных ящиках, величины  зазоров, положению рисок на маячных шпалах</w:t>
      </w:r>
      <w:r w:rsidR="00DF721F" w:rsidRPr="009B7F76">
        <w:rPr>
          <w:sz w:val="28"/>
          <w:szCs w:val="28"/>
        </w:rPr>
        <w:t xml:space="preserve">; </w:t>
      </w:r>
      <w:proofErr w:type="gramStart"/>
      <w:r w:rsidR="00DF721F" w:rsidRPr="009B7F76">
        <w:rPr>
          <w:sz w:val="28"/>
          <w:szCs w:val="28"/>
        </w:rPr>
        <w:t>в случае отсутствия доклада диспетчер ЦУСИ по хозяйству пути в течение 5 минут с момента планового окончания «окна» вызывает руководителя работ и выясняет текущее положение дел о состоянии пути после производства работ, при выявлении отклонений диспетчер  ЦУСИ по хозяйству пути сообщает руководителям дирекции инфраструктуры, ЦУСИ и службы пути для принятия соответствующих мер безопасности;</w:t>
      </w:r>
      <w:proofErr w:type="gramEnd"/>
    </w:p>
    <w:p w:rsidR="00D16F4B" w:rsidRPr="009B7F76" w:rsidRDefault="0053773D" w:rsidP="009B7F76">
      <w:pPr>
        <w:pStyle w:val="a6"/>
        <w:numPr>
          <w:ilvl w:val="1"/>
          <w:numId w:val="6"/>
        </w:numPr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9B7F76">
        <w:rPr>
          <w:sz w:val="28"/>
          <w:szCs w:val="28"/>
        </w:rPr>
        <w:t>п</w:t>
      </w:r>
      <w:r w:rsidR="00D16F4B" w:rsidRPr="009B7F76">
        <w:rPr>
          <w:sz w:val="28"/>
          <w:szCs w:val="28"/>
        </w:rPr>
        <w:t xml:space="preserve">осле производства работ </w:t>
      </w:r>
      <w:r w:rsidR="008A0F55" w:rsidRPr="009B7F76">
        <w:rPr>
          <w:sz w:val="28"/>
          <w:szCs w:val="28"/>
        </w:rPr>
        <w:t xml:space="preserve">на фронтах капитального ремонта пути </w:t>
      </w:r>
      <w:r w:rsidR="00D16F4B" w:rsidRPr="009B7F76">
        <w:rPr>
          <w:sz w:val="28"/>
          <w:szCs w:val="28"/>
        </w:rPr>
        <w:t xml:space="preserve">осуществлять инструментальную проверку геометрических параметров ремонтируемого участка совместно с представителями ПМС. Результаты проверок отражать в книгах формы ПУ-28, ПУ-29 и оформлять актами с </w:t>
      </w:r>
      <w:r w:rsidR="00302889" w:rsidRPr="009B7F76">
        <w:rPr>
          <w:sz w:val="28"/>
          <w:szCs w:val="28"/>
        </w:rPr>
        <w:t xml:space="preserve">определением сроков устранения и </w:t>
      </w:r>
      <w:r w:rsidR="00D16F4B" w:rsidRPr="009B7F76">
        <w:rPr>
          <w:sz w:val="28"/>
          <w:szCs w:val="28"/>
        </w:rPr>
        <w:t>указанием ответственных лиц за устранение</w:t>
      </w:r>
      <w:r w:rsidR="00302889" w:rsidRPr="009B7F76">
        <w:rPr>
          <w:sz w:val="28"/>
          <w:szCs w:val="28"/>
        </w:rPr>
        <w:t xml:space="preserve"> выявленных замечаний</w:t>
      </w:r>
      <w:r w:rsidR="00CA7CE0" w:rsidRPr="009B7F76">
        <w:rPr>
          <w:sz w:val="28"/>
          <w:szCs w:val="28"/>
        </w:rPr>
        <w:t>;</w:t>
      </w:r>
    </w:p>
    <w:p w:rsidR="00302889" w:rsidRPr="009B7F76" w:rsidRDefault="0053773D" w:rsidP="009B7F76">
      <w:pPr>
        <w:pStyle w:val="a6"/>
        <w:numPr>
          <w:ilvl w:val="1"/>
          <w:numId w:val="6"/>
        </w:numPr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9B7F76">
        <w:rPr>
          <w:sz w:val="28"/>
          <w:szCs w:val="28"/>
        </w:rPr>
        <w:t>н</w:t>
      </w:r>
      <w:r w:rsidR="008A0F55" w:rsidRPr="009B7F76">
        <w:rPr>
          <w:sz w:val="28"/>
          <w:szCs w:val="28"/>
        </w:rPr>
        <w:t xml:space="preserve">а фронтах капитального ремонта пути </w:t>
      </w:r>
      <w:r w:rsidR="00CA7CE0" w:rsidRPr="009B7F76">
        <w:rPr>
          <w:sz w:val="28"/>
          <w:szCs w:val="28"/>
        </w:rPr>
        <w:t>о</w:t>
      </w:r>
      <w:r w:rsidR="00302889" w:rsidRPr="009B7F76">
        <w:rPr>
          <w:sz w:val="28"/>
          <w:szCs w:val="28"/>
        </w:rPr>
        <w:t xml:space="preserve">существлять постоянный </w:t>
      </w:r>
      <w:proofErr w:type="gramStart"/>
      <w:r w:rsidR="00302889" w:rsidRPr="009B7F76">
        <w:rPr>
          <w:sz w:val="28"/>
          <w:szCs w:val="28"/>
        </w:rPr>
        <w:t>контроль за</w:t>
      </w:r>
      <w:proofErr w:type="gramEnd"/>
      <w:r w:rsidR="00302889" w:rsidRPr="009B7F76">
        <w:rPr>
          <w:sz w:val="28"/>
          <w:szCs w:val="28"/>
        </w:rPr>
        <w:t xml:space="preserve"> геометрическими параметрами железнодорожного пути в период производства ремонтных работ и обкатки пути, посредством сопровождения </w:t>
      </w:r>
      <w:proofErr w:type="spellStart"/>
      <w:r w:rsidR="00302889" w:rsidRPr="009B7F76">
        <w:rPr>
          <w:sz w:val="28"/>
          <w:szCs w:val="28"/>
        </w:rPr>
        <w:t>вагона-путеизмерителя</w:t>
      </w:r>
      <w:proofErr w:type="spellEnd"/>
      <w:r w:rsidR="00CA7CE0" w:rsidRPr="009B7F76">
        <w:rPr>
          <w:sz w:val="28"/>
          <w:szCs w:val="28"/>
        </w:rPr>
        <w:t>;</w:t>
      </w:r>
    </w:p>
    <w:p w:rsidR="00D053F8" w:rsidRPr="009B7F76" w:rsidRDefault="001445C7" w:rsidP="009B7F76">
      <w:pPr>
        <w:pStyle w:val="a6"/>
        <w:numPr>
          <w:ilvl w:val="0"/>
          <w:numId w:val="6"/>
        </w:numPr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9B7F76">
        <w:rPr>
          <w:sz w:val="28"/>
          <w:szCs w:val="28"/>
        </w:rPr>
        <w:t>Д</w:t>
      </w:r>
      <w:r w:rsidR="00D053F8" w:rsidRPr="009B7F76">
        <w:rPr>
          <w:sz w:val="28"/>
          <w:szCs w:val="28"/>
        </w:rPr>
        <w:t xml:space="preserve"> </w:t>
      </w:r>
      <w:r w:rsidR="00F223CF">
        <w:rPr>
          <w:sz w:val="28"/>
          <w:szCs w:val="28"/>
        </w:rPr>
        <w:t>Юрченко В.С.</w:t>
      </w:r>
      <w:r w:rsidR="00D053F8" w:rsidRPr="009B7F76">
        <w:rPr>
          <w:sz w:val="28"/>
          <w:szCs w:val="28"/>
        </w:rPr>
        <w:t xml:space="preserve"> предусмотреть в графике движения поездов выделение ниток для проверки </w:t>
      </w:r>
      <w:proofErr w:type="spellStart"/>
      <w:r w:rsidR="00D053F8" w:rsidRPr="009B7F76">
        <w:rPr>
          <w:sz w:val="28"/>
          <w:szCs w:val="28"/>
        </w:rPr>
        <w:t>вагонами-путеизмерителями</w:t>
      </w:r>
      <w:proofErr w:type="spellEnd"/>
      <w:r w:rsidR="00D053F8" w:rsidRPr="009B7F76">
        <w:rPr>
          <w:sz w:val="28"/>
          <w:szCs w:val="28"/>
        </w:rPr>
        <w:t xml:space="preserve"> в дневное время суток</w:t>
      </w:r>
      <w:r w:rsidRPr="009B7F76">
        <w:rPr>
          <w:sz w:val="28"/>
          <w:szCs w:val="28"/>
        </w:rPr>
        <w:t>.</w:t>
      </w:r>
    </w:p>
    <w:p w:rsidR="008464A5" w:rsidRPr="00574FB4" w:rsidRDefault="008464A5" w:rsidP="009B7F76">
      <w:pPr>
        <w:pStyle w:val="a6"/>
        <w:numPr>
          <w:ilvl w:val="0"/>
          <w:numId w:val="6"/>
        </w:numPr>
        <w:spacing w:line="360" w:lineRule="exact"/>
        <w:ind w:left="0" w:firstLine="709"/>
        <w:contextualSpacing w:val="0"/>
        <w:rPr>
          <w:sz w:val="28"/>
          <w:szCs w:val="28"/>
        </w:rPr>
      </w:pPr>
      <w:r w:rsidRPr="00574FB4">
        <w:rPr>
          <w:sz w:val="28"/>
          <w:szCs w:val="28"/>
        </w:rPr>
        <w:t xml:space="preserve">ДИЦДМ </w:t>
      </w:r>
      <w:proofErr w:type="spellStart"/>
      <w:r w:rsidR="00F1679C" w:rsidRPr="00574FB4">
        <w:rPr>
          <w:sz w:val="28"/>
          <w:szCs w:val="28"/>
        </w:rPr>
        <w:t>Черни</w:t>
      </w:r>
      <w:r w:rsidR="00BD7481" w:rsidRPr="00574FB4">
        <w:rPr>
          <w:sz w:val="28"/>
          <w:szCs w:val="28"/>
        </w:rPr>
        <w:t>я</w:t>
      </w:r>
      <w:proofErr w:type="spellEnd"/>
      <w:r w:rsidR="00F1679C" w:rsidRPr="00574FB4">
        <w:rPr>
          <w:sz w:val="28"/>
          <w:szCs w:val="28"/>
        </w:rPr>
        <w:t xml:space="preserve"> М.Н</w:t>
      </w:r>
      <w:r w:rsidRPr="00574FB4">
        <w:rPr>
          <w:sz w:val="28"/>
          <w:szCs w:val="28"/>
        </w:rPr>
        <w:t xml:space="preserve">.: </w:t>
      </w:r>
    </w:p>
    <w:p w:rsidR="00574FB4" w:rsidRPr="00574FB4" w:rsidRDefault="00574FB4" w:rsidP="00574FB4">
      <w:pPr>
        <w:pStyle w:val="a6"/>
        <w:numPr>
          <w:ilvl w:val="0"/>
          <w:numId w:val="10"/>
        </w:numPr>
        <w:spacing w:line="360" w:lineRule="exact"/>
        <w:contextualSpacing w:val="0"/>
        <w:jc w:val="both"/>
        <w:rPr>
          <w:vanish/>
          <w:sz w:val="28"/>
          <w:szCs w:val="28"/>
        </w:rPr>
      </w:pPr>
    </w:p>
    <w:p w:rsidR="00574FB4" w:rsidRPr="00574FB4" w:rsidRDefault="00574FB4" w:rsidP="00574FB4">
      <w:pPr>
        <w:pStyle w:val="a6"/>
        <w:numPr>
          <w:ilvl w:val="0"/>
          <w:numId w:val="10"/>
        </w:numPr>
        <w:spacing w:line="360" w:lineRule="exact"/>
        <w:contextualSpacing w:val="0"/>
        <w:jc w:val="both"/>
        <w:rPr>
          <w:vanish/>
          <w:sz w:val="28"/>
          <w:szCs w:val="28"/>
        </w:rPr>
      </w:pPr>
    </w:p>
    <w:p w:rsidR="008464A5" w:rsidRPr="00574FB4" w:rsidRDefault="0053773D" w:rsidP="00574FB4">
      <w:pPr>
        <w:pStyle w:val="a6"/>
        <w:numPr>
          <w:ilvl w:val="1"/>
          <w:numId w:val="10"/>
        </w:numPr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574FB4">
        <w:rPr>
          <w:sz w:val="28"/>
          <w:szCs w:val="28"/>
        </w:rPr>
        <w:t>н</w:t>
      </w:r>
      <w:r w:rsidR="008464A5" w:rsidRPr="00574FB4">
        <w:rPr>
          <w:sz w:val="28"/>
          <w:szCs w:val="28"/>
        </w:rPr>
        <w:t xml:space="preserve">а период </w:t>
      </w:r>
      <w:r w:rsidR="0086693B">
        <w:rPr>
          <w:sz w:val="28"/>
          <w:szCs w:val="28"/>
        </w:rPr>
        <w:t>с 1 мая по 30 сентября</w:t>
      </w:r>
      <w:r w:rsidR="008464A5" w:rsidRPr="00574FB4">
        <w:rPr>
          <w:sz w:val="28"/>
          <w:szCs w:val="28"/>
        </w:rPr>
        <w:t xml:space="preserve"> </w:t>
      </w:r>
      <w:r w:rsidR="0086693B">
        <w:rPr>
          <w:sz w:val="28"/>
          <w:szCs w:val="28"/>
        </w:rPr>
        <w:t xml:space="preserve">2018 г. </w:t>
      </w:r>
      <w:r w:rsidR="008464A5" w:rsidRPr="00574FB4">
        <w:rPr>
          <w:sz w:val="28"/>
          <w:szCs w:val="28"/>
        </w:rPr>
        <w:t>обязать начальников вагонов-путеизмерителей:</w:t>
      </w:r>
    </w:p>
    <w:p w:rsidR="0086693B" w:rsidRPr="0086693B" w:rsidRDefault="0086693B" w:rsidP="0086693B">
      <w:pPr>
        <w:pStyle w:val="a6"/>
        <w:numPr>
          <w:ilvl w:val="2"/>
          <w:numId w:val="10"/>
        </w:numPr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86693B">
        <w:rPr>
          <w:sz w:val="28"/>
          <w:szCs w:val="28"/>
        </w:rPr>
        <w:t xml:space="preserve">во время следования вагонов-путеизмерителей по маршруту проверки, проводить анализ изменения состояния пути в плане в сравнении с проверкой предыдущего </w:t>
      </w:r>
      <w:proofErr w:type="spellStart"/>
      <w:r w:rsidRPr="0086693B">
        <w:rPr>
          <w:sz w:val="28"/>
          <w:szCs w:val="28"/>
        </w:rPr>
        <w:t>вагона-путеизмерителя</w:t>
      </w:r>
      <w:proofErr w:type="spellEnd"/>
      <w:r w:rsidRPr="0086693B">
        <w:rPr>
          <w:sz w:val="28"/>
          <w:szCs w:val="28"/>
        </w:rPr>
        <w:t xml:space="preserve">. При обнаружении роста величины отступления по положению пути в плане, фиксировать на графической диаграмме фактическую температуру рельсов на момент проверки, полученную с температурных постов дистанций пути. Учет выявленных неисправностей по положению пути в плане вести на всем протяжении производимых измерений; </w:t>
      </w:r>
    </w:p>
    <w:p w:rsidR="0086693B" w:rsidRPr="0086693B" w:rsidRDefault="0086693B" w:rsidP="0086693B">
      <w:pPr>
        <w:pStyle w:val="a6"/>
        <w:numPr>
          <w:ilvl w:val="2"/>
          <w:numId w:val="10"/>
        </w:numPr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86693B">
        <w:rPr>
          <w:sz w:val="28"/>
          <w:szCs w:val="28"/>
        </w:rPr>
        <w:t>ограничение скорости движения поездов по неисправностям 3-й,   4-й степени выполнять в соответствии с требованиями пункта 4.5.2 распоряжения ОАО «РЖД» 682/</w:t>
      </w:r>
      <w:proofErr w:type="spellStart"/>
      <w:proofErr w:type="gramStart"/>
      <w:r w:rsidRPr="0086693B">
        <w:rPr>
          <w:sz w:val="28"/>
          <w:szCs w:val="28"/>
        </w:rPr>
        <w:t>р</w:t>
      </w:r>
      <w:proofErr w:type="spellEnd"/>
      <w:proofErr w:type="gramEnd"/>
      <w:r w:rsidRPr="0086693B">
        <w:rPr>
          <w:sz w:val="28"/>
          <w:szCs w:val="28"/>
        </w:rPr>
        <w:t xml:space="preserve"> от 7 апреля 2017 г. При выявлении во время проверки неисправностей пути в плане 2-й степени с увеличением величины неисправности на 15 мм и более в сравнении с предыдущей проверкой- ограничивать скорость движения поездов как для неисправности 4-й степени </w:t>
      </w:r>
      <w:r w:rsidR="003C6189">
        <w:rPr>
          <w:sz w:val="28"/>
          <w:szCs w:val="28"/>
        </w:rPr>
        <w:br/>
      </w:r>
      <w:r w:rsidR="003C6189">
        <w:rPr>
          <w:sz w:val="28"/>
          <w:szCs w:val="28"/>
        </w:rPr>
        <w:br/>
      </w:r>
      <w:r w:rsidRPr="0086693B">
        <w:rPr>
          <w:sz w:val="28"/>
          <w:szCs w:val="28"/>
        </w:rPr>
        <w:lastRenderedPageBreak/>
        <w:t>для данной скорости движения,  установленной таблицей 4.5 распоряжения ОАО «РЖД» 682/</w:t>
      </w:r>
      <w:proofErr w:type="spellStart"/>
      <w:proofErr w:type="gramStart"/>
      <w:r w:rsidRPr="0086693B">
        <w:rPr>
          <w:sz w:val="28"/>
          <w:szCs w:val="28"/>
        </w:rPr>
        <w:t>р</w:t>
      </w:r>
      <w:proofErr w:type="spellEnd"/>
      <w:proofErr w:type="gramEnd"/>
      <w:r w:rsidRPr="0086693B">
        <w:rPr>
          <w:sz w:val="28"/>
          <w:szCs w:val="28"/>
        </w:rPr>
        <w:t xml:space="preserve"> от 7 апреля 2017 г., но не ниже 25 км/ч, с  оформлением в журнале оперативных приказов  записи о неисправности пути по рихтовке и необходимости натурной проверки данного участка, за исключением неисправности пути в плане, выявляемых в зоне стрелочных переводов и уравнительных приборов; </w:t>
      </w:r>
    </w:p>
    <w:p w:rsidR="0086693B" w:rsidRPr="0086693B" w:rsidRDefault="0086693B" w:rsidP="0086693B">
      <w:pPr>
        <w:pStyle w:val="a6"/>
        <w:numPr>
          <w:ilvl w:val="2"/>
          <w:numId w:val="10"/>
        </w:numPr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86693B">
        <w:rPr>
          <w:sz w:val="28"/>
          <w:szCs w:val="28"/>
        </w:rPr>
        <w:t xml:space="preserve">при следующей проверке участка </w:t>
      </w:r>
      <w:proofErr w:type="spellStart"/>
      <w:r w:rsidRPr="0086693B">
        <w:rPr>
          <w:sz w:val="28"/>
          <w:szCs w:val="28"/>
        </w:rPr>
        <w:t>вагоном-путеизмерителем</w:t>
      </w:r>
      <w:proofErr w:type="spellEnd"/>
      <w:r w:rsidRPr="0086693B">
        <w:rPr>
          <w:sz w:val="28"/>
          <w:szCs w:val="28"/>
        </w:rPr>
        <w:t xml:space="preserve"> обеспечить контроль качества устранения неисправности пути в плане.</w:t>
      </w:r>
    </w:p>
    <w:p w:rsidR="008464A5" w:rsidRPr="0086693B" w:rsidRDefault="0086693B" w:rsidP="0086693B">
      <w:pPr>
        <w:pStyle w:val="a6"/>
        <w:numPr>
          <w:ilvl w:val="1"/>
          <w:numId w:val="10"/>
        </w:numPr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86693B">
        <w:rPr>
          <w:sz w:val="28"/>
          <w:szCs w:val="28"/>
        </w:rPr>
        <w:t xml:space="preserve">в период повышенных температур (температура воздуха выше 25 градусов Цельсия) планировать проверки пути </w:t>
      </w:r>
      <w:proofErr w:type="spellStart"/>
      <w:r w:rsidRPr="0086693B">
        <w:rPr>
          <w:sz w:val="28"/>
          <w:szCs w:val="28"/>
        </w:rPr>
        <w:t>вагонами-путеизмерителями</w:t>
      </w:r>
      <w:proofErr w:type="spellEnd"/>
      <w:r w:rsidRPr="0086693B">
        <w:rPr>
          <w:sz w:val="28"/>
          <w:szCs w:val="28"/>
        </w:rPr>
        <w:t xml:space="preserve"> в дневное время (период суток с максимальной температурой рельсов)</w:t>
      </w:r>
      <w:r w:rsidR="00C666AC" w:rsidRPr="0086693B">
        <w:rPr>
          <w:sz w:val="28"/>
          <w:szCs w:val="28"/>
        </w:rPr>
        <w:t>;</w:t>
      </w:r>
      <w:r w:rsidR="008464A5" w:rsidRPr="0086693B">
        <w:rPr>
          <w:sz w:val="28"/>
          <w:szCs w:val="28"/>
        </w:rPr>
        <w:t xml:space="preserve"> </w:t>
      </w:r>
    </w:p>
    <w:p w:rsidR="008464A5" w:rsidRPr="009B7F76" w:rsidRDefault="00A1466C" w:rsidP="009B7F76">
      <w:pPr>
        <w:pStyle w:val="a6"/>
        <w:numPr>
          <w:ilvl w:val="0"/>
          <w:numId w:val="6"/>
        </w:numPr>
        <w:spacing w:line="360" w:lineRule="exact"/>
        <w:ind w:left="0" w:firstLine="709"/>
        <w:contextualSpacing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 xml:space="preserve">  Романова С.В.</w:t>
      </w:r>
      <w:r w:rsidR="00CA7CE0" w:rsidRPr="009B7F76">
        <w:rPr>
          <w:sz w:val="28"/>
          <w:szCs w:val="28"/>
        </w:rPr>
        <w:t>:</w:t>
      </w:r>
      <w:r w:rsidR="008464A5" w:rsidRPr="009B7F76">
        <w:rPr>
          <w:sz w:val="28"/>
          <w:szCs w:val="28"/>
        </w:rPr>
        <w:t xml:space="preserve"> </w:t>
      </w:r>
    </w:p>
    <w:p w:rsidR="008464A5" w:rsidRPr="009B7F76" w:rsidRDefault="0053773D" w:rsidP="009B7F76">
      <w:pPr>
        <w:pStyle w:val="a6"/>
        <w:numPr>
          <w:ilvl w:val="1"/>
          <w:numId w:val="6"/>
        </w:numPr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9B7F76">
        <w:rPr>
          <w:sz w:val="28"/>
          <w:szCs w:val="28"/>
        </w:rPr>
        <w:t>в</w:t>
      </w:r>
      <w:r w:rsidR="00CA7CE0" w:rsidRPr="009B7F76">
        <w:rPr>
          <w:sz w:val="28"/>
          <w:szCs w:val="28"/>
        </w:rPr>
        <w:t xml:space="preserve"> </w:t>
      </w:r>
      <w:r w:rsidR="008464A5" w:rsidRPr="009B7F76">
        <w:rPr>
          <w:sz w:val="28"/>
          <w:szCs w:val="28"/>
        </w:rPr>
        <w:t>период высоких температур воздуха</w:t>
      </w:r>
      <w:r w:rsidR="00946BE5" w:rsidRPr="009B7F76">
        <w:rPr>
          <w:sz w:val="28"/>
          <w:szCs w:val="28"/>
        </w:rPr>
        <w:t xml:space="preserve"> (25 градусов </w:t>
      </w:r>
      <w:r w:rsidR="007B6351" w:rsidRPr="009B7F76">
        <w:rPr>
          <w:sz w:val="28"/>
          <w:szCs w:val="28"/>
        </w:rPr>
        <w:t xml:space="preserve">Цельсия </w:t>
      </w:r>
      <w:r w:rsidR="00946BE5" w:rsidRPr="009B7F76">
        <w:rPr>
          <w:sz w:val="28"/>
          <w:szCs w:val="28"/>
        </w:rPr>
        <w:t xml:space="preserve">и более) </w:t>
      </w:r>
      <w:r w:rsidR="008464A5" w:rsidRPr="009B7F76">
        <w:rPr>
          <w:sz w:val="28"/>
          <w:szCs w:val="28"/>
        </w:rPr>
        <w:t>в 18.00 проводить</w:t>
      </w:r>
      <w:r w:rsidR="00CA7CE0" w:rsidRPr="009B7F76">
        <w:rPr>
          <w:sz w:val="28"/>
          <w:szCs w:val="28"/>
        </w:rPr>
        <w:t xml:space="preserve"> </w:t>
      </w:r>
      <w:r w:rsidR="008464A5" w:rsidRPr="009B7F76">
        <w:rPr>
          <w:sz w:val="28"/>
          <w:szCs w:val="28"/>
        </w:rPr>
        <w:t xml:space="preserve">ежедневные селекторные совещания по линейно-путевой связи для рассмотрения результатов работы за прошедшие сутки. </w:t>
      </w:r>
    </w:p>
    <w:p w:rsidR="008464A5" w:rsidRPr="009B7F76" w:rsidRDefault="008464A5" w:rsidP="009B7F76">
      <w:pPr>
        <w:pStyle w:val="a6"/>
        <w:numPr>
          <w:ilvl w:val="0"/>
          <w:numId w:val="6"/>
        </w:numPr>
        <w:spacing w:line="360" w:lineRule="exact"/>
        <w:ind w:left="0" w:firstLine="709"/>
        <w:contextualSpacing w:val="0"/>
        <w:rPr>
          <w:sz w:val="28"/>
          <w:szCs w:val="28"/>
        </w:rPr>
      </w:pPr>
      <w:r w:rsidRPr="009B7F76">
        <w:rPr>
          <w:sz w:val="28"/>
          <w:szCs w:val="28"/>
        </w:rPr>
        <w:t>Контроль исполнения данного телеграфного указания возл</w:t>
      </w:r>
      <w:r w:rsidR="00D053F8" w:rsidRPr="009B7F76">
        <w:rPr>
          <w:sz w:val="28"/>
          <w:szCs w:val="28"/>
        </w:rPr>
        <w:t xml:space="preserve">ожить </w:t>
      </w:r>
      <w:r w:rsidRPr="009B7F76">
        <w:rPr>
          <w:sz w:val="28"/>
          <w:szCs w:val="28"/>
        </w:rPr>
        <w:t xml:space="preserve"> на </w:t>
      </w:r>
      <w:r w:rsidR="009B7F76">
        <w:rPr>
          <w:sz w:val="28"/>
          <w:szCs w:val="28"/>
        </w:rPr>
        <w:t xml:space="preserve">начальника дирекции инфраструктуры </w:t>
      </w:r>
      <w:r w:rsidR="00D053F8" w:rsidRPr="009B7F76">
        <w:rPr>
          <w:sz w:val="28"/>
          <w:szCs w:val="28"/>
        </w:rPr>
        <w:t xml:space="preserve"> </w:t>
      </w:r>
      <w:r w:rsidR="009B7F76" w:rsidRPr="009B7F76">
        <w:rPr>
          <w:sz w:val="28"/>
          <w:szCs w:val="28"/>
        </w:rPr>
        <w:t>Е.А.</w:t>
      </w:r>
      <w:r w:rsidR="00D053F8" w:rsidRPr="009B7F76">
        <w:rPr>
          <w:sz w:val="28"/>
          <w:szCs w:val="28"/>
        </w:rPr>
        <w:t>Шевцова</w:t>
      </w:r>
      <w:r w:rsidR="009B7F76">
        <w:rPr>
          <w:sz w:val="28"/>
          <w:szCs w:val="28"/>
        </w:rPr>
        <w:t>.</w:t>
      </w:r>
      <w:r w:rsidR="00D053F8" w:rsidRPr="009B7F76">
        <w:rPr>
          <w:sz w:val="28"/>
          <w:szCs w:val="28"/>
        </w:rPr>
        <w:t xml:space="preserve"> </w:t>
      </w:r>
    </w:p>
    <w:p w:rsidR="008464A5" w:rsidRPr="00856768" w:rsidRDefault="00D053F8" w:rsidP="006F08CF">
      <w:pPr>
        <w:spacing w:before="720" w:after="480" w:line="320" w:lineRule="exact"/>
        <w:rPr>
          <w:rFonts w:ascii="Times New Roman" w:hAnsi="Times New Roman" w:cs="Times New Roman"/>
          <w:sz w:val="28"/>
          <w:szCs w:val="28"/>
        </w:rPr>
      </w:pPr>
      <w:r w:rsidRPr="00856768">
        <w:rPr>
          <w:rFonts w:ascii="Times New Roman" w:hAnsi="Times New Roman" w:cs="Times New Roman"/>
          <w:sz w:val="28"/>
          <w:szCs w:val="28"/>
        </w:rPr>
        <w:t>НЗ-1</w:t>
      </w:r>
      <w:r w:rsidR="003D239B" w:rsidRPr="00856768">
        <w:rPr>
          <w:rFonts w:ascii="Times New Roman" w:hAnsi="Times New Roman" w:cs="Times New Roman"/>
          <w:sz w:val="28"/>
          <w:szCs w:val="28"/>
        </w:rPr>
        <w:tab/>
      </w:r>
      <w:r w:rsidR="003D239B" w:rsidRPr="00856768">
        <w:rPr>
          <w:rFonts w:ascii="Times New Roman" w:hAnsi="Times New Roman" w:cs="Times New Roman"/>
          <w:sz w:val="28"/>
          <w:szCs w:val="28"/>
        </w:rPr>
        <w:tab/>
      </w:r>
      <w:r w:rsidR="003D239B" w:rsidRPr="00856768">
        <w:rPr>
          <w:rFonts w:ascii="Times New Roman" w:hAnsi="Times New Roman" w:cs="Times New Roman"/>
          <w:sz w:val="28"/>
          <w:szCs w:val="28"/>
        </w:rPr>
        <w:tab/>
      </w:r>
      <w:r w:rsidR="003D239B" w:rsidRPr="00856768">
        <w:rPr>
          <w:rFonts w:ascii="Times New Roman" w:hAnsi="Times New Roman" w:cs="Times New Roman"/>
          <w:sz w:val="28"/>
          <w:szCs w:val="28"/>
        </w:rPr>
        <w:tab/>
      </w:r>
      <w:r w:rsidR="003D239B" w:rsidRPr="00856768">
        <w:rPr>
          <w:rFonts w:ascii="Times New Roman" w:hAnsi="Times New Roman" w:cs="Times New Roman"/>
          <w:sz w:val="28"/>
          <w:szCs w:val="28"/>
        </w:rPr>
        <w:tab/>
      </w:r>
      <w:r w:rsidR="003D239B" w:rsidRPr="00856768">
        <w:rPr>
          <w:rFonts w:ascii="Times New Roman" w:hAnsi="Times New Roman" w:cs="Times New Roman"/>
          <w:sz w:val="28"/>
          <w:szCs w:val="28"/>
        </w:rPr>
        <w:tab/>
      </w:r>
      <w:r w:rsidR="003D239B" w:rsidRPr="00856768">
        <w:rPr>
          <w:rFonts w:ascii="Times New Roman" w:hAnsi="Times New Roman" w:cs="Times New Roman"/>
          <w:sz w:val="28"/>
          <w:szCs w:val="28"/>
        </w:rPr>
        <w:tab/>
      </w:r>
      <w:r w:rsidR="003D239B" w:rsidRPr="00856768">
        <w:rPr>
          <w:rFonts w:ascii="Times New Roman" w:hAnsi="Times New Roman" w:cs="Times New Roman"/>
          <w:sz w:val="28"/>
          <w:szCs w:val="28"/>
        </w:rPr>
        <w:tab/>
      </w:r>
      <w:r w:rsidR="00CA7CE0" w:rsidRPr="00856768">
        <w:rPr>
          <w:rFonts w:ascii="Times New Roman" w:hAnsi="Times New Roman" w:cs="Times New Roman"/>
          <w:sz w:val="28"/>
          <w:szCs w:val="28"/>
        </w:rPr>
        <w:t xml:space="preserve">  </w:t>
      </w:r>
      <w:r w:rsidR="009B7F76">
        <w:rPr>
          <w:rFonts w:ascii="Times New Roman" w:hAnsi="Times New Roman" w:cs="Times New Roman"/>
          <w:sz w:val="28"/>
          <w:szCs w:val="28"/>
        </w:rPr>
        <w:tab/>
      </w:r>
      <w:r w:rsidR="009B7F76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="009B7F76" w:rsidRPr="009B7F76">
        <w:rPr>
          <w:rFonts w:ascii="Times New Roman" w:hAnsi="Times New Roman" w:cs="Times New Roman"/>
          <w:sz w:val="28"/>
          <w:szCs w:val="28"/>
        </w:rPr>
        <w:t>С.А.Дорофеевский</w:t>
      </w:r>
      <w:proofErr w:type="spellEnd"/>
    </w:p>
    <w:p w:rsidR="008464A5" w:rsidRPr="00856768" w:rsidRDefault="008464A5" w:rsidP="00856768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376827" w:rsidRPr="00856768" w:rsidRDefault="00376827" w:rsidP="00856768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376827" w:rsidRDefault="00376827" w:rsidP="00C12017">
      <w:pPr>
        <w:spacing w:after="0" w:line="320" w:lineRule="exact"/>
        <w:rPr>
          <w:rFonts w:ascii="Times New Roman" w:hAnsi="Times New Roman"/>
          <w:sz w:val="20"/>
          <w:szCs w:val="20"/>
        </w:rPr>
      </w:pPr>
    </w:p>
    <w:p w:rsidR="0081284F" w:rsidRDefault="0081284F" w:rsidP="00C12017">
      <w:pPr>
        <w:spacing w:after="0" w:line="320" w:lineRule="exact"/>
        <w:rPr>
          <w:rFonts w:ascii="Times New Roman" w:hAnsi="Times New Roman"/>
          <w:sz w:val="20"/>
          <w:szCs w:val="20"/>
        </w:rPr>
      </w:pPr>
    </w:p>
    <w:p w:rsidR="0081284F" w:rsidRDefault="0081284F" w:rsidP="00C12017">
      <w:pPr>
        <w:spacing w:after="0" w:line="320" w:lineRule="exact"/>
        <w:rPr>
          <w:rFonts w:ascii="Times New Roman" w:hAnsi="Times New Roman"/>
          <w:sz w:val="20"/>
          <w:szCs w:val="20"/>
        </w:rPr>
      </w:pPr>
    </w:p>
    <w:p w:rsidR="009B7F76" w:rsidRDefault="009B7F76" w:rsidP="00F8733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9B7F76" w:rsidRDefault="009B7F76" w:rsidP="00F8733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9B7F76" w:rsidRDefault="009B7F76" w:rsidP="00F8733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9B7F76" w:rsidRDefault="009B7F76" w:rsidP="00F8733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9B7F76" w:rsidRDefault="009B7F76" w:rsidP="00F8733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9B7F76" w:rsidRDefault="009B7F76" w:rsidP="00F8733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9B7F76" w:rsidRDefault="009B7F76" w:rsidP="00F8733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9B7F76" w:rsidRDefault="009B7F76" w:rsidP="00F8733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D35C8C" w:rsidRDefault="00D35C8C" w:rsidP="00F8733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D35C8C" w:rsidRDefault="00D35C8C" w:rsidP="00F8733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D35C8C" w:rsidRDefault="00D35C8C" w:rsidP="00F8733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D35C8C" w:rsidRDefault="00D35C8C" w:rsidP="00F8733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D35C8C" w:rsidRDefault="00D35C8C" w:rsidP="00F8733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D35C8C" w:rsidRDefault="00D35C8C" w:rsidP="00F8733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D35C8C" w:rsidRDefault="00D35C8C" w:rsidP="00F8733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D35C8C" w:rsidRDefault="00D35C8C" w:rsidP="00F8733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D35C8C" w:rsidRDefault="00D35C8C" w:rsidP="00F8733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D35C8C" w:rsidRDefault="00D35C8C" w:rsidP="00F8733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D35C8C" w:rsidRDefault="00D35C8C" w:rsidP="00F8733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D35C8C" w:rsidRDefault="00D35C8C" w:rsidP="00F8733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8464A5" w:rsidRDefault="008464A5" w:rsidP="00F87338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B612DC">
        <w:rPr>
          <w:rFonts w:ascii="Times New Roman" w:hAnsi="Times New Roman"/>
          <w:sz w:val="20"/>
          <w:szCs w:val="20"/>
        </w:rPr>
        <w:t xml:space="preserve">исп. </w:t>
      </w:r>
      <w:r w:rsidR="00BD7481">
        <w:rPr>
          <w:rFonts w:ascii="Times New Roman" w:hAnsi="Times New Roman"/>
          <w:sz w:val="20"/>
          <w:szCs w:val="20"/>
        </w:rPr>
        <w:t>Гарусовская Е.В</w:t>
      </w:r>
      <w:r>
        <w:rPr>
          <w:rFonts w:ascii="Times New Roman" w:hAnsi="Times New Roman"/>
          <w:sz w:val="20"/>
          <w:szCs w:val="20"/>
        </w:rPr>
        <w:t>.</w:t>
      </w:r>
      <w:r w:rsidR="003D239B">
        <w:rPr>
          <w:rFonts w:ascii="Times New Roman" w:hAnsi="Times New Roman"/>
          <w:sz w:val="20"/>
          <w:szCs w:val="20"/>
        </w:rPr>
        <w:t xml:space="preserve">, </w:t>
      </w:r>
      <w:r w:rsidR="009B7F76">
        <w:rPr>
          <w:rFonts w:ascii="Times New Roman" w:hAnsi="Times New Roman"/>
          <w:sz w:val="20"/>
          <w:szCs w:val="20"/>
        </w:rPr>
        <w:t>П</w:t>
      </w:r>
    </w:p>
    <w:p w:rsidR="00393A42" w:rsidRPr="0032436D" w:rsidRDefault="00D053F8" w:rsidP="0032436D">
      <w:pPr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(812) 436-</w:t>
      </w:r>
      <w:r w:rsidR="003D239B">
        <w:rPr>
          <w:rFonts w:ascii="Times New Roman" w:hAnsi="Times New Roman"/>
          <w:sz w:val="20"/>
          <w:szCs w:val="20"/>
        </w:rPr>
        <w:t>59</w:t>
      </w:r>
      <w:r>
        <w:rPr>
          <w:rFonts w:ascii="Times New Roman" w:hAnsi="Times New Roman"/>
          <w:sz w:val="20"/>
          <w:szCs w:val="20"/>
        </w:rPr>
        <w:t>-</w:t>
      </w:r>
      <w:r w:rsidR="003D239B">
        <w:rPr>
          <w:rFonts w:ascii="Times New Roman" w:hAnsi="Times New Roman"/>
          <w:sz w:val="20"/>
          <w:szCs w:val="20"/>
        </w:rPr>
        <w:t>37</w:t>
      </w:r>
      <w:r w:rsidR="007D622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93A42" w:rsidRPr="0032436D" w:rsidSect="006143DB">
      <w:headerReference w:type="default" r:id="rId7"/>
      <w:pgSz w:w="11906" w:h="16838"/>
      <w:pgMar w:top="993" w:right="849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4D4" w:rsidRDefault="003464D4" w:rsidP="003656D0">
      <w:pPr>
        <w:spacing w:after="0" w:line="240" w:lineRule="auto"/>
      </w:pPr>
      <w:r>
        <w:separator/>
      </w:r>
    </w:p>
  </w:endnote>
  <w:endnote w:type="continuationSeparator" w:id="0">
    <w:p w:rsidR="003464D4" w:rsidRDefault="003464D4" w:rsidP="00365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sianRail G Pro">
    <w:panose1 w:val="00000000000000000000"/>
    <w:charset w:val="00"/>
    <w:family w:val="modern"/>
    <w:notTrueType/>
    <w:pitch w:val="variable"/>
    <w:sig w:usb0="800002AF" w:usb1="4000204B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4D4" w:rsidRDefault="003464D4" w:rsidP="003656D0">
      <w:pPr>
        <w:spacing w:after="0" w:line="240" w:lineRule="auto"/>
      </w:pPr>
      <w:r>
        <w:separator/>
      </w:r>
    </w:p>
  </w:footnote>
  <w:footnote w:type="continuationSeparator" w:id="0">
    <w:p w:rsidR="003464D4" w:rsidRDefault="003464D4" w:rsidP="00365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09065"/>
      <w:docPartObj>
        <w:docPartGallery w:val="Page Numbers (Top of Page)"/>
        <w:docPartUnique/>
      </w:docPartObj>
    </w:sdtPr>
    <w:sdtContent>
      <w:p w:rsidR="003656D0" w:rsidRDefault="00693A69">
        <w:pPr>
          <w:pStyle w:val="a9"/>
          <w:jc w:val="center"/>
        </w:pPr>
        <w:r w:rsidRPr="006143DB">
          <w:rPr>
            <w:rFonts w:ascii="Times New Roman" w:hAnsi="Times New Roman"/>
            <w:sz w:val="28"/>
          </w:rPr>
          <w:fldChar w:fldCharType="begin"/>
        </w:r>
        <w:r w:rsidR="00BD4449" w:rsidRPr="006143DB">
          <w:rPr>
            <w:rFonts w:ascii="Times New Roman" w:hAnsi="Times New Roman"/>
            <w:sz w:val="28"/>
          </w:rPr>
          <w:instrText xml:space="preserve"> PAGE   \* MERGEFORMAT </w:instrText>
        </w:r>
        <w:r w:rsidRPr="006143DB">
          <w:rPr>
            <w:rFonts w:ascii="Times New Roman" w:hAnsi="Times New Roman"/>
            <w:sz w:val="28"/>
          </w:rPr>
          <w:fldChar w:fldCharType="separate"/>
        </w:r>
        <w:r w:rsidR="004A7B36">
          <w:rPr>
            <w:rFonts w:ascii="Times New Roman" w:hAnsi="Times New Roman"/>
            <w:noProof/>
            <w:sz w:val="28"/>
          </w:rPr>
          <w:t>2</w:t>
        </w:r>
        <w:r w:rsidRPr="006143DB">
          <w:rPr>
            <w:rFonts w:ascii="Times New Roman" w:hAnsi="Times New Roman"/>
            <w:sz w:val="28"/>
          </w:rPr>
          <w:fldChar w:fldCharType="end"/>
        </w:r>
      </w:p>
    </w:sdtContent>
  </w:sdt>
  <w:p w:rsidR="003656D0" w:rsidRDefault="003656D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079D"/>
    <w:multiLevelType w:val="multilevel"/>
    <w:tmpl w:val="7A36F79E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8043D8E"/>
    <w:multiLevelType w:val="multilevel"/>
    <w:tmpl w:val="83CEE7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4AC0DF5"/>
    <w:multiLevelType w:val="multilevel"/>
    <w:tmpl w:val="3FF8863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>
    <w:nsid w:val="293A4AEB"/>
    <w:multiLevelType w:val="multilevel"/>
    <w:tmpl w:val="83CEE762"/>
    <w:numStyleLink w:val="1"/>
  </w:abstractNum>
  <w:abstractNum w:abstractNumId="4">
    <w:nsid w:val="2B701E0A"/>
    <w:multiLevelType w:val="multilevel"/>
    <w:tmpl w:val="D74AC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2C515E91"/>
    <w:multiLevelType w:val="multilevel"/>
    <w:tmpl w:val="83CEE762"/>
    <w:styleLink w:val="1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60737214"/>
    <w:multiLevelType w:val="multilevel"/>
    <w:tmpl w:val="A39639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699E32E7"/>
    <w:multiLevelType w:val="multilevel"/>
    <w:tmpl w:val="D74AC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795E703F"/>
    <w:multiLevelType w:val="multilevel"/>
    <w:tmpl w:val="A39639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79E803FA"/>
    <w:multiLevelType w:val="multilevel"/>
    <w:tmpl w:val="83CEE7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7A1B3C42"/>
    <w:multiLevelType w:val="multilevel"/>
    <w:tmpl w:val="BB16DD0A"/>
    <w:lvl w:ilvl="0">
      <w:start w:val="1"/>
      <w:numFmt w:val="decimal"/>
      <w:lvlText w:val="%1."/>
      <w:lvlJc w:val="left"/>
      <w:pPr>
        <w:ind w:left="1417" w:hanging="63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5" w:hanging="12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5" w:hanging="12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5" w:hanging="122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5" w:hanging="122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1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A42"/>
    <w:rsid w:val="000111C5"/>
    <w:rsid w:val="0001622A"/>
    <w:rsid w:val="00016D2D"/>
    <w:rsid w:val="000239DA"/>
    <w:rsid w:val="00026BB5"/>
    <w:rsid w:val="00031B36"/>
    <w:rsid w:val="00044329"/>
    <w:rsid w:val="00044838"/>
    <w:rsid w:val="00045C03"/>
    <w:rsid w:val="000571E6"/>
    <w:rsid w:val="00067548"/>
    <w:rsid w:val="00067616"/>
    <w:rsid w:val="00076F8A"/>
    <w:rsid w:val="00081E5C"/>
    <w:rsid w:val="00086101"/>
    <w:rsid w:val="000B76C0"/>
    <w:rsid w:val="000C6040"/>
    <w:rsid w:val="000E2593"/>
    <w:rsid w:val="000F1119"/>
    <w:rsid w:val="000F3313"/>
    <w:rsid w:val="000F617B"/>
    <w:rsid w:val="000F74FF"/>
    <w:rsid w:val="001025F1"/>
    <w:rsid w:val="00104FD8"/>
    <w:rsid w:val="00121945"/>
    <w:rsid w:val="001232B7"/>
    <w:rsid w:val="001445C7"/>
    <w:rsid w:val="001731DE"/>
    <w:rsid w:val="001A1902"/>
    <w:rsid w:val="001B19CC"/>
    <w:rsid w:val="001C1F2E"/>
    <w:rsid w:val="001C6A52"/>
    <w:rsid w:val="001D3387"/>
    <w:rsid w:val="001E30AE"/>
    <w:rsid w:val="001F427A"/>
    <w:rsid w:val="001F4D46"/>
    <w:rsid w:val="002025D2"/>
    <w:rsid w:val="00214A78"/>
    <w:rsid w:val="002215BD"/>
    <w:rsid w:val="002217A6"/>
    <w:rsid w:val="00225A02"/>
    <w:rsid w:val="00234146"/>
    <w:rsid w:val="00235E4C"/>
    <w:rsid w:val="002400C9"/>
    <w:rsid w:val="00254AF2"/>
    <w:rsid w:val="00267356"/>
    <w:rsid w:val="0027546A"/>
    <w:rsid w:val="00277943"/>
    <w:rsid w:val="00280CFE"/>
    <w:rsid w:val="002827E1"/>
    <w:rsid w:val="00283E33"/>
    <w:rsid w:val="00286933"/>
    <w:rsid w:val="002872B6"/>
    <w:rsid w:val="002D0AE8"/>
    <w:rsid w:val="002D3641"/>
    <w:rsid w:val="002D6567"/>
    <w:rsid w:val="002D77EE"/>
    <w:rsid w:val="00302889"/>
    <w:rsid w:val="00304E7E"/>
    <w:rsid w:val="003059D9"/>
    <w:rsid w:val="0031025F"/>
    <w:rsid w:val="0031796F"/>
    <w:rsid w:val="00320761"/>
    <w:rsid w:val="0032436D"/>
    <w:rsid w:val="0032505C"/>
    <w:rsid w:val="00336E10"/>
    <w:rsid w:val="003403AA"/>
    <w:rsid w:val="00345206"/>
    <w:rsid w:val="00345802"/>
    <w:rsid w:val="003464D4"/>
    <w:rsid w:val="003559BE"/>
    <w:rsid w:val="00356E41"/>
    <w:rsid w:val="0035717E"/>
    <w:rsid w:val="003656D0"/>
    <w:rsid w:val="00376827"/>
    <w:rsid w:val="00387C8D"/>
    <w:rsid w:val="00393A42"/>
    <w:rsid w:val="003A6F15"/>
    <w:rsid w:val="003A6FF2"/>
    <w:rsid w:val="003C0A05"/>
    <w:rsid w:val="003C0A90"/>
    <w:rsid w:val="003C3059"/>
    <w:rsid w:val="003C3883"/>
    <w:rsid w:val="003C6189"/>
    <w:rsid w:val="003D239B"/>
    <w:rsid w:val="003D332B"/>
    <w:rsid w:val="003E3119"/>
    <w:rsid w:val="003F024A"/>
    <w:rsid w:val="00410518"/>
    <w:rsid w:val="00414ACD"/>
    <w:rsid w:val="004324A7"/>
    <w:rsid w:val="004415AC"/>
    <w:rsid w:val="00441F24"/>
    <w:rsid w:val="00454CE1"/>
    <w:rsid w:val="00456C31"/>
    <w:rsid w:val="00467EE1"/>
    <w:rsid w:val="00471CEA"/>
    <w:rsid w:val="00484462"/>
    <w:rsid w:val="004A7B36"/>
    <w:rsid w:val="004B30DA"/>
    <w:rsid w:val="004C00F0"/>
    <w:rsid w:val="004D496A"/>
    <w:rsid w:val="004D6D69"/>
    <w:rsid w:val="004E0AA6"/>
    <w:rsid w:val="004E1517"/>
    <w:rsid w:val="004F7326"/>
    <w:rsid w:val="0050307B"/>
    <w:rsid w:val="00515DCA"/>
    <w:rsid w:val="00517BB7"/>
    <w:rsid w:val="0052581D"/>
    <w:rsid w:val="0052646F"/>
    <w:rsid w:val="00536A61"/>
    <w:rsid w:val="0053773D"/>
    <w:rsid w:val="005479E9"/>
    <w:rsid w:val="00571548"/>
    <w:rsid w:val="00574FB4"/>
    <w:rsid w:val="00575CF6"/>
    <w:rsid w:val="005B4E32"/>
    <w:rsid w:val="005C3AA7"/>
    <w:rsid w:val="005C7839"/>
    <w:rsid w:val="005D18C9"/>
    <w:rsid w:val="005E51BF"/>
    <w:rsid w:val="005E5956"/>
    <w:rsid w:val="005E6DC4"/>
    <w:rsid w:val="005F3827"/>
    <w:rsid w:val="005F484F"/>
    <w:rsid w:val="005F6EEF"/>
    <w:rsid w:val="006143DB"/>
    <w:rsid w:val="0062306C"/>
    <w:rsid w:val="00624523"/>
    <w:rsid w:val="00625F34"/>
    <w:rsid w:val="0063280A"/>
    <w:rsid w:val="00634E83"/>
    <w:rsid w:val="006438BE"/>
    <w:rsid w:val="00647BDC"/>
    <w:rsid w:val="00693699"/>
    <w:rsid w:val="00693A69"/>
    <w:rsid w:val="006A2B64"/>
    <w:rsid w:val="006D097E"/>
    <w:rsid w:val="006D6210"/>
    <w:rsid w:val="006F089C"/>
    <w:rsid w:val="006F08CF"/>
    <w:rsid w:val="00700371"/>
    <w:rsid w:val="00702686"/>
    <w:rsid w:val="00731257"/>
    <w:rsid w:val="00731F20"/>
    <w:rsid w:val="00757EF9"/>
    <w:rsid w:val="00764083"/>
    <w:rsid w:val="0076700E"/>
    <w:rsid w:val="00776D63"/>
    <w:rsid w:val="00795C0F"/>
    <w:rsid w:val="00795DE9"/>
    <w:rsid w:val="007A6ADA"/>
    <w:rsid w:val="007B6351"/>
    <w:rsid w:val="007C4DA8"/>
    <w:rsid w:val="007D6221"/>
    <w:rsid w:val="007F1659"/>
    <w:rsid w:val="007F1DE0"/>
    <w:rsid w:val="007F6093"/>
    <w:rsid w:val="008014BC"/>
    <w:rsid w:val="00801BC0"/>
    <w:rsid w:val="00805C23"/>
    <w:rsid w:val="0081284F"/>
    <w:rsid w:val="00814396"/>
    <w:rsid w:val="0082386B"/>
    <w:rsid w:val="0084215C"/>
    <w:rsid w:val="008460A9"/>
    <w:rsid w:val="008464A5"/>
    <w:rsid w:val="00854857"/>
    <w:rsid w:val="00856768"/>
    <w:rsid w:val="00864C0F"/>
    <w:rsid w:val="00864CCA"/>
    <w:rsid w:val="0086693B"/>
    <w:rsid w:val="00872FB5"/>
    <w:rsid w:val="008775EE"/>
    <w:rsid w:val="008A0F55"/>
    <w:rsid w:val="008A2534"/>
    <w:rsid w:val="008C389C"/>
    <w:rsid w:val="008D7C8E"/>
    <w:rsid w:val="008E21FD"/>
    <w:rsid w:val="009036B3"/>
    <w:rsid w:val="00906A9B"/>
    <w:rsid w:val="009104D3"/>
    <w:rsid w:val="009142B6"/>
    <w:rsid w:val="00915CBE"/>
    <w:rsid w:val="00933390"/>
    <w:rsid w:val="009421DD"/>
    <w:rsid w:val="009450FE"/>
    <w:rsid w:val="00946BE5"/>
    <w:rsid w:val="00963027"/>
    <w:rsid w:val="00974070"/>
    <w:rsid w:val="00984124"/>
    <w:rsid w:val="009A1B77"/>
    <w:rsid w:val="009A464A"/>
    <w:rsid w:val="009B7F76"/>
    <w:rsid w:val="009D0FB1"/>
    <w:rsid w:val="009D1DFC"/>
    <w:rsid w:val="009D5028"/>
    <w:rsid w:val="00A00C33"/>
    <w:rsid w:val="00A078EB"/>
    <w:rsid w:val="00A109DF"/>
    <w:rsid w:val="00A11693"/>
    <w:rsid w:val="00A1466C"/>
    <w:rsid w:val="00A30EBE"/>
    <w:rsid w:val="00A32434"/>
    <w:rsid w:val="00A37B17"/>
    <w:rsid w:val="00A51330"/>
    <w:rsid w:val="00A5337F"/>
    <w:rsid w:val="00A64A33"/>
    <w:rsid w:val="00A70257"/>
    <w:rsid w:val="00A711C2"/>
    <w:rsid w:val="00A7298F"/>
    <w:rsid w:val="00A75A18"/>
    <w:rsid w:val="00A823F7"/>
    <w:rsid w:val="00A93970"/>
    <w:rsid w:val="00AA038E"/>
    <w:rsid w:val="00AA403F"/>
    <w:rsid w:val="00AB2D3E"/>
    <w:rsid w:val="00AC1BEF"/>
    <w:rsid w:val="00AF4923"/>
    <w:rsid w:val="00B25DDD"/>
    <w:rsid w:val="00B462E6"/>
    <w:rsid w:val="00B53A05"/>
    <w:rsid w:val="00B55DAD"/>
    <w:rsid w:val="00B60480"/>
    <w:rsid w:val="00B678B3"/>
    <w:rsid w:val="00B87707"/>
    <w:rsid w:val="00B91B87"/>
    <w:rsid w:val="00B941BE"/>
    <w:rsid w:val="00B9456A"/>
    <w:rsid w:val="00B95AF7"/>
    <w:rsid w:val="00BA4EC5"/>
    <w:rsid w:val="00BB264A"/>
    <w:rsid w:val="00BD4449"/>
    <w:rsid w:val="00BD7481"/>
    <w:rsid w:val="00BD7A57"/>
    <w:rsid w:val="00BE2745"/>
    <w:rsid w:val="00BF14C2"/>
    <w:rsid w:val="00BF6652"/>
    <w:rsid w:val="00BF73E4"/>
    <w:rsid w:val="00C004CE"/>
    <w:rsid w:val="00C035B8"/>
    <w:rsid w:val="00C12017"/>
    <w:rsid w:val="00C264DF"/>
    <w:rsid w:val="00C3685F"/>
    <w:rsid w:val="00C6136D"/>
    <w:rsid w:val="00C666AC"/>
    <w:rsid w:val="00C66DC2"/>
    <w:rsid w:val="00C77FD7"/>
    <w:rsid w:val="00CA7286"/>
    <w:rsid w:val="00CA7CE0"/>
    <w:rsid w:val="00CB7D05"/>
    <w:rsid w:val="00CD23B3"/>
    <w:rsid w:val="00CE0F86"/>
    <w:rsid w:val="00CE1134"/>
    <w:rsid w:val="00CF7A53"/>
    <w:rsid w:val="00D05150"/>
    <w:rsid w:val="00D053F8"/>
    <w:rsid w:val="00D16F4B"/>
    <w:rsid w:val="00D20264"/>
    <w:rsid w:val="00D35C8C"/>
    <w:rsid w:val="00D40DFA"/>
    <w:rsid w:val="00D44170"/>
    <w:rsid w:val="00D44881"/>
    <w:rsid w:val="00D47769"/>
    <w:rsid w:val="00D47C4C"/>
    <w:rsid w:val="00D57E76"/>
    <w:rsid w:val="00D943F0"/>
    <w:rsid w:val="00D95FB2"/>
    <w:rsid w:val="00DA243D"/>
    <w:rsid w:val="00DB4065"/>
    <w:rsid w:val="00DC110D"/>
    <w:rsid w:val="00DC28CC"/>
    <w:rsid w:val="00DE5194"/>
    <w:rsid w:val="00DF45E1"/>
    <w:rsid w:val="00DF721F"/>
    <w:rsid w:val="00DF7BD8"/>
    <w:rsid w:val="00E01752"/>
    <w:rsid w:val="00E12AB3"/>
    <w:rsid w:val="00E23EF7"/>
    <w:rsid w:val="00E27EF8"/>
    <w:rsid w:val="00E352AC"/>
    <w:rsid w:val="00E41EB4"/>
    <w:rsid w:val="00E5116E"/>
    <w:rsid w:val="00E72A87"/>
    <w:rsid w:val="00E948E9"/>
    <w:rsid w:val="00E979A9"/>
    <w:rsid w:val="00EC091B"/>
    <w:rsid w:val="00EC719E"/>
    <w:rsid w:val="00ED09B5"/>
    <w:rsid w:val="00ED7ED1"/>
    <w:rsid w:val="00EF586B"/>
    <w:rsid w:val="00F1193B"/>
    <w:rsid w:val="00F14067"/>
    <w:rsid w:val="00F1598C"/>
    <w:rsid w:val="00F1679C"/>
    <w:rsid w:val="00F21FF4"/>
    <w:rsid w:val="00F223CF"/>
    <w:rsid w:val="00F4574C"/>
    <w:rsid w:val="00F459FB"/>
    <w:rsid w:val="00F66AA5"/>
    <w:rsid w:val="00F87338"/>
    <w:rsid w:val="00FB0ACF"/>
    <w:rsid w:val="00FD5DEA"/>
    <w:rsid w:val="00FE0DD5"/>
    <w:rsid w:val="00FE23F0"/>
    <w:rsid w:val="00FE6119"/>
    <w:rsid w:val="00FF0545"/>
    <w:rsid w:val="00FF33F2"/>
    <w:rsid w:val="00FF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7E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464A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464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9D0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0F74FF"/>
    <w:rPr>
      <w:color w:val="800080" w:themeColor="followedHyperlink"/>
      <w:u w:val="single"/>
    </w:rPr>
  </w:style>
  <w:style w:type="numbering" w:customStyle="1" w:styleId="1">
    <w:name w:val="Стиль1"/>
    <w:uiPriority w:val="99"/>
    <w:rsid w:val="001445C7"/>
    <w:pPr>
      <w:numPr>
        <w:numId w:val="9"/>
      </w:numPr>
    </w:pPr>
  </w:style>
  <w:style w:type="paragraph" w:styleId="a9">
    <w:name w:val="header"/>
    <w:basedOn w:val="a"/>
    <w:link w:val="aa"/>
    <w:uiPriority w:val="99"/>
    <w:unhideWhenUsed/>
    <w:rsid w:val="00365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56D0"/>
  </w:style>
  <w:style w:type="paragraph" w:styleId="ab">
    <w:name w:val="footer"/>
    <w:basedOn w:val="a"/>
    <w:link w:val="ac"/>
    <w:uiPriority w:val="99"/>
    <w:semiHidden/>
    <w:unhideWhenUsed/>
    <w:rsid w:val="00365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656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itru</Company>
  <LinksUpToDate>false</LinksUpToDate>
  <CharactersWithSpaces>15286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cusi_moskvina</dc:creator>
  <cp:lastModifiedBy>PCH36_BaruevAM</cp:lastModifiedBy>
  <cp:revision>2</cp:revision>
  <cp:lastPrinted>2018-04-13T09:40:00Z</cp:lastPrinted>
  <dcterms:created xsi:type="dcterms:W3CDTF">2018-04-19T20:15:00Z</dcterms:created>
  <dcterms:modified xsi:type="dcterms:W3CDTF">2018-04-19T20:15:00Z</dcterms:modified>
</cp:coreProperties>
</file>